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6CD4" w14:textId="421920E6" w:rsidR="008258E4" w:rsidRPr="00A81F98" w:rsidRDefault="008258E4" w:rsidP="008258E4">
      <w:pPr>
        <w:spacing w:before="240" w:after="0" w:line="240" w:lineRule="auto"/>
        <w:jc w:val="center"/>
        <w:rPr>
          <w:rFonts w:cs="Calibri"/>
          <w:b/>
          <w:bCs/>
          <w:color w:val="0E101A"/>
        </w:rPr>
      </w:pPr>
      <w:bookmarkStart w:id="0" w:name="_Hlk41388889"/>
      <w:r>
        <w:rPr>
          <w:rFonts w:cs="Calibri"/>
          <w:b/>
          <w:bCs/>
          <w:color w:val="0E101A"/>
        </w:rPr>
        <w:t>Complete Result of the Balance Test</w:t>
      </w:r>
    </w:p>
    <w:p w14:paraId="2C04B983" w14:textId="77777777" w:rsidR="008258E4" w:rsidRPr="00A81F98" w:rsidRDefault="008258E4" w:rsidP="008258E4">
      <w:pPr>
        <w:spacing w:after="0" w:line="240" w:lineRule="auto"/>
        <w:rPr>
          <w:rFonts w:cs="Calibri"/>
          <w:b/>
          <w:bCs/>
          <w:color w:val="0E101A"/>
        </w:rPr>
      </w:pPr>
      <w:r w:rsidRPr="00B6085F">
        <w:rPr>
          <w:rFonts w:eastAsia="Times New Roman" w:cs="Calibri"/>
          <w:b/>
          <w:bCs/>
          <w:color w:val="000000"/>
          <w:lang w:eastAsia="en-PH"/>
        </w:rPr>
        <w:t>Appendix 1</w:t>
      </w:r>
      <w:r w:rsidRPr="00A81F98">
        <w:rPr>
          <w:rFonts w:eastAsia="Times New Roman" w:cs="Calibri"/>
          <w:b/>
          <w:bCs/>
          <w:color w:val="000000"/>
          <w:lang w:eastAsia="en-PH"/>
        </w:rPr>
        <w:t xml:space="preserve"> </w:t>
      </w:r>
      <w:r w:rsidRPr="00B6085F">
        <w:rPr>
          <w:rFonts w:eastAsia="Times New Roman" w:cs="Calibri"/>
          <w:color w:val="000000"/>
          <w:lang w:eastAsia="en-PH"/>
        </w:rPr>
        <w:t>After-matching covariate balance results by matching technique among total eligible sample in rural areas, Philippines, 2016</w:t>
      </w:r>
      <w:r>
        <w:rPr>
          <w:rFonts w:eastAsia="Times New Roman" w:cs="Calibri"/>
          <w:color w:val="000000"/>
          <w:lang w:eastAsia="en-PH"/>
        </w:rPr>
        <w:t>.</w:t>
      </w:r>
    </w:p>
    <w:tbl>
      <w:tblPr>
        <w:tblStyle w:val="TableGrid"/>
        <w:tblpPr w:leftFromText="180" w:rightFromText="180" w:vertAnchor="text" w:horzAnchor="margin" w:tblpY="290"/>
        <w:tblW w:w="1323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942"/>
        <w:gridCol w:w="881"/>
        <w:gridCol w:w="989"/>
        <w:gridCol w:w="680"/>
        <w:gridCol w:w="881"/>
        <w:gridCol w:w="881"/>
        <w:gridCol w:w="989"/>
        <w:gridCol w:w="680"/>
        <w:gridCol w:w="881"/>
        <w:gridCol w:w="881"/>
        <w:gridCol w:w="989"/>
        <w:gridCol w:w="683"/>
      </w:tblGrid>
      <w:tr w:rsidR="008258E4" w:rsidRPr="000D77A9" w14:paraId="2ED352E6" w14:textId="77777777" w:rsidTr="0040638E">
        <w:trPr>
          <w:trHeight w:val="50"/>
        </w:trPr>
        <w:tc>
          <w:tcPr>
            <w:tcW w:w="3205" w:type="dxa"/>
            <w:vMerge w:val="restart"/>
            <w:tcBorders>
              <w:top w:val="single" w:sz="18" w:space="0" w:color="auto"/>
              <w:bottom w:val="nil"/>
            </w:tcBorders>
            <w:noWrap/>
            <w:hideMark/>
          </w:tcPr>
          <w:p w14:paraId="4C4DAEC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</w:p>
          <w:p w14:paraId="5B37007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Variables in Propensity Score Model</w:t>
            </w:r>
          </w:p>
        </w:tc>
        <w:tc>
          <w:tcPr>
            <w:tcW w:w="3401" w:type="dxa"/>
            <w:gridSpan w:val="4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14:paraId="681A2FA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 xml:space="preserve">Nearest Neighbor N=2, </w:t>
            </w:r>
            <w:proofErr w:type="spellStart"/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cal</w:t>
            </w:r>
            <w:proofErr w:type="spellEnd"/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 xml:space="preserve"> (0.001)</w:t>
            </w:r>
          </w:p>
        </w:tc>
        <w:tc>
          <w:tcPr>
            <w:tcW w:w="3311" w:type="dxa"/>
            <w:gridSpan w:val="4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14:paraId="4FA2B949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 xml:space="preserve">Radius, </w:t>
            </w:r>
            <w:proofErr w:type="spellStart"/>
            <w:proofErr w:type="gramStart"/>
            <w:r w:rsidRPr="000D77A9">
              <w:rPr>
                <w:rFonts w:cs="Calibri"/>
                <w:color w:val="000000"/>
                <w:sz w:val="21"/>
                <w:szCs w:val="21"/>
              </w:rPr>
              <w:t>cal</w:t>
            </w:r>
            <w:proofErr w:type="spellEnd"/>
            <w:r w:rsidRPr="000D77A9">
              <w:rPr>
                <w:rFonts w:cs="Calibri"/>
                <w:color w:val="000000"/>
                <w:sz w:val="21"/>
                <w:szCs w:val="21"/>
              </w:rPr>
              <w:t>(</w:t>
            </w:r>
            <w:proofErr w:type="gramEnd"/>
            <w:r w:rsidRPr="000D77A9">
              <w:rPr>
                <w:rFonts w:cs="Calibri"/>
                <w:color w:val="000000"/>
                <w:sz w:val="21"/>
                <w:szCs w:val="21"/>
              </w:rPr>
              <w:t>0.001)</w:t>
            </w:r>
          </w:p>
        </w:tc>
        <w:tc>
          <w:tcPr>
            <w:tcW w:w="3314" w:type="dxa"/>
            <w:gridSpan w:val="4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14:paraId="30AB1863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 xml:space="preserve">Kernel, </w:t>
            </w:r>
            <w:proofErr w:type="spellStart"/>
            <w:r w:rsidRPr="000D77A9">
              <w:rPr>
                <w:rFonts w:cs="Calibri"/>
                <w:color w:val="000000"/>
                <w:sz w:val="21"/>
                <w:szCs w:val="21"/>
              </w:rPr>
              <w:t>bwidth</w:t>
            </w:r>
            <w:proofErr w:type="spellEnd"/>
            <w:r w:rsidRPr="000D77A9">
              <w:rPr>
                <w:rFonts w:cs="Calibri"/>
                <w:color w:val="000000"/>
                <w:sz w:val="21"/>
                <w:szCs w:val="21"/>
              </w:rPr>
              <w:t xml:space="preserve"> (0.06)</w:t>
            </w:r>
          </w:p>
        </w:tc>
      </w:tr>
      <w:tr w:rsidR="008258E4" w:rsidRPr="000D77A9" w14:paraId="1ABC072D" w14:textId="77777777" w:rsidTr="0040638E">
        <w:trPr>
          <w:trHeight w:val="162"/>
        </w:trPr>
        <w:tc>
          <w:tcPr>
            <w:tcW w:w="3205" w:type="dxa"/>
            <w:vMerge/>
            <w:tcBorders>
              <w:top w:val="nil"/>
              <w:bottom w:val="single" w:sz="18" w:space="0" w:color="auto"/>
            </w:tcBorders>
            <w:noWrap/>
          </w:tcPr>
          <w:p w14:paraId="7C201F96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</w:p>
        </w:tc>
        <w:tc>
          <w:tcPr>
            <w:tcW w:w="942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7768BC1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Mean (CCT=1)</w:t>
            </w: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0805CA3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Mean (CCT=0)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612AF7B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Standard Bias (%)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486F1F7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</w:p>
          <w:p w14:paraId="6A172A90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t-stat</w:t>
            </w: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15C8CCB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Mean (CCT=1)</w:t>
            </w: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5361C891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Mean (CCT=0)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69583ED6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Standard Bias (%)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796F819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</w:p>
          <w:p w14:paraId="45CC5720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t-stat</w:t>
            </w: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4B37407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Mean (CCT=1)</w:t>
            </w: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21B0E6E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Mean (CCT=0)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1A97054F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 xml:space="preserve">Standard </w:t>
            </w:r>
            <w:proofErr w:type="gramStart"/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Bias(</w:t>
            </w:r>
            <w:proofErr w:type="gramEnd"/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%)</w:t>
            </w:r>
          </w:p>
        </w:tc>
        <w:tc>
          <w:tcPr>
            <w:tcW w:w="683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2EB375E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</w:p>
          <w:p w14:paraId="35BFD0D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t-stat</w:t>
            </w:r>
          </w:p>
        </w:tc>
      </w:tr>
      <w:tr w:rsidR="008258E4" w:rsidRPr="000D77A9" w14:paraId="744DA14B" w14:textId="77777777" w:rsidTr="0040638E">
        <w:trPr>
          <w:trHeight w:val="227"/>
        </w:trPr>
        <w:tc>
          <w:tcPr>
            <w:tcW w:w="3205" w:type="dxa"/>
            <w:tcBorders>
              <w:top w:val="single" w:sz="18" w:space="0" w:color="auto"/>
            </w:tcBorders>
            <w:noWrap/>
            <w:hideMark/>
          </w:tcPr>
          <w:p w14:paraId="3A6C03D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HH head is married</w:t>
            </w:r>
          </w:p>
        </w:tc>
        <w:tc>
          <w:tcPr>
            <w:tcW w:w="942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5CDD302B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0.88</w:t>
            </w:r>
          </w:p>
        </w:tc>
        <w:tc>
          <w:tcPr>
            <w:tcW w:w="852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2C8DB74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0.88</w:t>
            </w:r>
          </w:p>
        </w:tc>
        <w:tc>
          <w:tcPr>
            <w:tcW w:w="927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53BC76C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0.70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0025B0A6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0.18</w:t>
            </w:r>
          </w:p>
        </w:tc>
        <w:tc>
          <w:tcPr>
            <w:tcW w:w="852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40F6898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0.88</w:t>
            </w:r>
          </w:p>
        </w:tc>
        <w:tc>
          <w:tcPr>
            <w:tcW w:w="852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4D07B75F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0.88</w:t>
            </w:r>
          </w:p>
        </w:tc>
        <w:tc>
          <w:tcPr>
            <w:tcW w:w="927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3C1294DF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0.90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2FE6154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0.26</w:t>
            </w:r>
          </w:p>
        </w:tc>
        <w:tc>
          <w:tcPr>
            <w:tcW w:w="852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28CB8F6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0.89</w:t>
            </w:r>
          </w:p>
        </w:tc>
        <w:tc>
          <w:tcPr>
            <w:tcW w:w="852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24491BE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0.90</w:t>
            </w:r>
          </w:p>
        </w:tc>
        <w:tc>
          <w:tcPr>
            <w:tcW w:w="927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23BFB98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-1.20</w:t>
            </w:r>
          </w:p>
        </w:tc>
        <w:tc>
          <w:tcPr>
            <w:tcW w:w="683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0D3CE5E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-0.37</w:t>
            </w:r>
          </w:p>
        </w:tc>
      </w:tr>
      <w:tr w:rsidR="008258E4" w:rsidRPr="000D77A9" w14:paraId="37A383D5" w14:textId="77777777" w:rsidTr="0040638E">
        <w:trPr>
          <w:trHeight w:val="95"/>
        </w:trPr>
        <w:tc>
          <w:tcPr>
            <w:tcW w:w="3205" w:type="dxa"/>
            <w:noWrap/>
            <w:hideMark/>
          </w:tcPr>
          <w:p w14:paraId="61319F2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HH head is male</w:t>
            </w:r>
          </w:p>
        </w:tc>
        <w:tc>
          <w:tcPr>
            <w:tcW w:w="942" w:type="dxa"/>
            <w:noWrap/>
            <w:vAlign w:val="bottom"/>
            <w:hideMark/>
          </w:tcPr>
          <w:p w14:paraId="47B44E99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852" w:type="dxa"/>
            <w:noWrap/>
            <w:vAlign w:val="bottom"/>
            <w:hideMark/>
          </w:tcPr>
          <w:p w14:paraId="6B3827D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927" w:type="dxa"/>
            <w:noWrap/>
            <w:vAlign w:val="bottom"/>
            <w:hideMark/>
          </w:tcPr>
          <w:p w14:paraId="645D17E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-0.60</w:t>
            </w:r>
          </w:p>
        </w:tc>
        <w:tc>
          <w:tcPr>
            <w:tcW w:w="680" w:type="dxa"/>
            <w:noWrap/>
            <w:vAlign w:val="bottom"/>
            <w:hideMark/>
          </w:tcPr>
          <w:p w14:paraId="626BE18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-0.15</w:t>
            </w:r>
          </w:p>
        </w:tc>
        <w:tc>
          <w:tcPr>
            <w:tcW w:w="852" w:type="dxa"/>
            <w:noWrap/>
            <w:vAlign w:val="bottom"/>
            <w:hideMark/>
          </w:tcPr>
          <w:p w14:paraId="5FB89AC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852" w:type="dxa"/>
            <w:noWrap/>
            <w:vAlign w:val="bottom"/>
            <w:hideMark/>
          </w:tcPr>
          <w:p w14:paraId="4816220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927" w:type="dxa"/>
            <w:noWrap/>
            <w:vAlign w:val="bottom"/>
            <w:hideMark/>
          </w:tcPr>
          <w:p w14:paraId="14252631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-1.50</w:t>
            </w:r>
          </w:p>
        </w:tc>
        <w:tc>
          <w:tcPr>
            <w:tcW w:w="680" w:type="dxa"/>
            <w:noWrap/>
            <w:vAlign w:val="bottom"/>
            <w:hideMark/>
          </w:tcPr>
          <w:p w14:paraId="7036D4A1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-0.40</w:t>
            </w:r>
          </w:p>
        </w:tc>
        <w:tc>
          <w:tcPr>
            <w:tcW w:w="852" w:type="dxa"/>
            <w:noWrap/>
            <w:vAlign w:val="bottom"/>
            <w:hideMark/>
          </w:tcPr>
          <w:p w14:paraId="0288127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852" w:type="dxa"/>
            <w:noWrap/>
            <w:vAlign w:val="bottom"/>
            <w:hideMark/>
          </w:tcPr>
          <w:p w14:paraId="3939EB66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927" w:type="dxa"/>
            <w:noWrap/>
            <w:vAlign w:val="bottom"/>
            <w:hideMark/>
          </w:tcPr>
          <w:p w14:paraId="7E08856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0.90</w:t>
            </w:r>
          </w:p>
        </w:tc>
        <w:tc>
          <w:tcPr>
            <w:tcW w:w="683" w:type="dxa"/>
            <w:noWrap/>
            <w:vAlign w:val="bottom"/>
            <w:hideMark/>
          </w:tcPr>
          <w:p w14:paraId="27F330C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0.27</w:t>
            </w:r>
          </w:p>
        </w:tc>
      </w:tr>
      <w:tr w:rsidR="008258E4" w:rsidRPr="000D77A9" w14:paraId="1EDBF0B3" w14:textId="77777777" w:rsidTr="0040638E">
        <w:trPr>
          <w:trHeight w:val="193"/>
        </w:trPr>
        <w:tc>
          <w:tcPr>
            <w:tcW w:w="3205" w:type="dxa"/>
            <w:noWrap/>
            <w:hideMark/>
          </w:tcPr>
          <w:p w14:paraId="1705630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HH head is employed</w:t>
            </w:r>
          </w:p>
        </w:tc>
        <w:tc>
          <w:tcPr>
            <w:tcW w:w="942" w:type="dxa"/>
            <w:noWrap/>
            <w:vAlign w:val="bottom"/>
            <w:hideMark/>
          </w:tcPr>
          <w:p w14:paraId="44B5363F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0.93</w:t>
            </w:r>
          </w:p>
        </w:tc>
        <w:tc>
          <w:tcPr>
            <w:tcW w:w="852" w:type="dxa"/>
            <w:noWrap/>
            <w:vAlign w:val="bottom"/>
            <w:hideMark/>
          </w:tcPr>
          <w:p w14:paraId="76EEF0E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0.93</w:t>
            </w:r>
          </w:p>
        </w:tc>
        <w:tc>
          <w:tcPr>
            <w:tcW w:w="927" w:type="dxa"/>
            <w:noWrap/>
            <w:vAlign w:val="bottom"/>
            <w:hideMark/>
          </w:tcPr>
          <w:p w14:paraId="479C4B2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-0.90</w:t>
            </w:r>
          </w:p>
        </w:tc>
        <w:tc>
          <w:tcPr>
            <w:tcW w:w="680" w:type="dxa"/>
            <w:noWrap/>
            <w:vAlign w:val="bottom"/>
            <w:hideMark/>
          </w:tcPr>
          <w:p w14:paraId="51FBAF12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-0.27</w:t>
            </w:r>
          </w:p>
        </w:tc>
        <w:tc>
          <w:tcPr>
            <w:tcW w:w="852" w:type="dxa"/>
            <w:noWrap/>
            <w:vAlign w:val="bottom"/>
            <w:hideMark/>
          </w:tcPr>
          <w:p w14:paraId="3F781D3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0.93</w:t>
            </w:r>
          </w:p>
        </w:tc>
        <w:tc>
          <w:tcPr>
            <w:tcW w:w="852" w:type="dxa"/>
            <w:noWrap/>
            <w:vAlign w:val="bottom"/>
            <w:hideMark/>
          </w:tcPr>
          <w:p w14:paraId="7E0541A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0.94</w:t>
            </w:r>
          </w:p>
        </w:tc>
        <w:tc>
          <w:tcPr>
            <w:tcW w:w="927" w:type="dxa"/>
            <w:noWrap/>
            <w:vAlign w:val="bottom"/>
            <w:hideMark/>
          </w:tcPr>
          <w:p w14:paraId="2AB4CE3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-1.80</w:t>
            </w:r>
          </w:p>
        </w:tc>
        <w:tc>
          <w:tcPr>
            <w:tcW w:w="680" w:type="dxa"/>
            <w:noWrap/>
            <w:vAlign w:val="bottom"/>
            <w:hideMark/>
          </w:tcPr>
          <w:p w14:paraId="75578A9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-0.54</w:t>
            </w:r>
          </w:p>
        </w:tc>
        <w:tc>
          <w:tcPr>
            <w:tcW w:w="852" w:type="dxa"/>
            <w:noWrap/>
            <w:vAlign w:val="bottom"/>
            <w:hideMark/>
          </w:tcPr>
          <w:p w14:paraId="3A6D8E30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0.94</w:t>
            </w:r>
          </w:p>
        </w:tc>
        <w:tc>
          <w:tcPr>
            <w:tcW w:w="852" w:type="dxa"/>
            <w:noWrap/>
            <w:vAlign w:val="bottom"/>
            <w:hideMark/>
          </w:tcPr>
          <w:p w14:paraId="17F4A9A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0.94</w:t>
            </w:r>
          </w:p>
        </w:tc>
        <w:tc>
          <w:tcPr>
            <w:tcW w:w="927" w:type="dxa"/>
            <w:noWrap/>
            <w:vAlign w:val="bottom"/>
            <w:hideMark/>
          </w:tcPr>
          <w:p w14:paraId="201DE3F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-0.90</w:t>
            </w:r>
          </w:p>
        </w:tc>
        <w:tc>
          <w:tcPr>
            <w:tcW w:w="683" w:type="dxa"/>
            <w:noWrap/>
            <w:vAlign w:val="bottom"/>
            <w:hideMark/>
          </w:tcPr>
          <w:p w14:paraId="35BFEC60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-0.29</w:t>
            </w:r>
          </w:p>
        </w:tc>
      </w:tr>
      <w:tr w:rsidR="008258E4" w:rsidRPr="000D77A9" w14:paraId="1C382D26" w14:textId="77777777" w:rsidTr="0040638E">
        <w:trPr>
          <w:trHeight w:val="95"/>
        </w:trPr>
        <w:tc>
          <w:tcPr>
            <w:tcW w:w="3205" w:type="dxa"/>
            <w:noWrap/>
            <w:hideMark/>
          </w:tcPr>
          <w:p w14:paraId="76ADC3F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HH head has no education</w:t>
            </w:r>
          </w:p>
        </w:tc>
        <w:tc>
          <w:tcPr>
            <w:tcW w:w="942" w:type="dxa"/>
            <w:noWrap/>
            <w:vAlign w:val="bottom"/>
            <w:hideMark/>
          </w:tcPr>
          <w:p w14:paraId="0344AD4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0.67</w:t>
            </w:r>
          </w:p>
        </w:tc>
        <w:tc>
          <w:tcPr>
            <w:tcW w:w="852" w:type="dxa"/>
            <w:noWrap/>
            <w:vAlign w:val="bottom"/>
            <w:hideMark/>
          </w:tcPr>
          <w:p w14:paraId="7CB789A0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0.66</w:t>
            </w:r>
          </w:p>
        </w:tc>
        <w:tc>
          <w:tcPr>
            <w:tcW w:w="927" w:type="dxa"/>
            <w:noWrap/>
            <w:vAlign w:val="bottom"/>
            <w:hideMark/>
          </w:tcPr>
          <w:p w14:paraId="2827B85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0.40</w:t>
            </w:r>
          </w:p>
        </w:tc>
        <w:tc>
          <w:tcPr>
            <w:tcW w:w="680" w:type="dxa"/>
            <w:noWrap/>
            <w:vAlign w:val="bottom"/>
            <w:hideMark/>
          </w:tcPr>
          <w:p w14:paraId="16D88E4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0.10</w:t>
            </w:r>
          </w:p>
        </w:tc>
        <w:tc>
          <w:tcPr>
            <w:tcW w:w="852" w:type="dxa"/>
            <w:noWrap/>
            <w:vAlign w:val="bottom"/>
            <w:hideMark/>
          </w:tcPr>
          <w:p w14:paraId="0CD7AA2B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0.67</w:t>
            </w:r>
          </w:p>
        </w:tc>
        <w:tc>
          <w:tcPr>
            <w:tcW w:w="852" w:type="dxa"/>
            <w:noWrap/>
            <w:vAlign w:val="bottom"/>
            <w:hideMark/>
          </w:tcPr>
          <w:p w14:paraId="48A7DBB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0.66</w:t>
            </w:r>
          </w:p>
        </w:tc>
        <w:tc>
          <w:tcPr>
            <w:tcW w:w="927" w:type="dxa"/>
            <w:noWrap/>
            <w:vAlign w:val="bottom"/>
            <w:hideMark/>
          </w:tcPr>
          <w:p w14:paraId="6AA48F69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0.70</w:t>
            </w:r>
          </w:p>
        </w:tc>
        <w:tc>
          <w:tcPr>
            <w:tcW w:w="680" w:type="dxa"/>
            <w:noWrap/>
            <w:vAlign w:val="bottom"/>
            <w:hideMark/>
          </w:tcPr>
          <w:p w14:paraId="461E951F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0.18</w:t>
            </w:r>
          </w:p>
        </w:tc>
        <w:tc>
          <w:tcPr>
            <w:tcW w:w="852" w:type="dxa"/>
            <w:noWrap/>
            <w:vAlign w:val="bottom"/>
            <w:hideMark/>
          </w:tcPr>
          <w:p w14:paraId="1E4BA84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0.68</w:t>
            </w:r>
          </w:p>
        </w:tc>
        <w:tc>
          <w:tcPr>
            <w:tcW w:w="852" w:type="dxa"/>
            <w:noWrap/>
            <w:vAlign w:val="bottom"/>
            <w:hideMark/>
          </w:tcPr>
          <w:p w14:paraId="5783290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0.66</w:t>
            </w:r>
          </w:p>
        </w:tc>
        <w:tc>
          <w:tcPr>
            <w:tcW w:w="927" w:type="dxa"/>
            <w:noWrap/>
            <w:vAlign w:val="bottom"/>
            <w:hideMark/>
          </w:tcPr>
          <w:p w14:paraId="5DC9895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3.20</w:t>
            </w:r>
          </w:p>
        </w:tc>
        <w:tc>
          <w:tcPr>
            <w:tcW w:w="683" w:type="dxa"/>
            <w:noWrap/>
            <w:vAlign w:val="bottom"/>
            <w:hideMark/>
          </w:tcPr>
          <w:p w14:paraId="17A7D236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0.87</w:t>
            </w:r>
          </w:p>
        </w:tc>
      </w:tr>
      <w:tr w:rsidR="008258E4" w:rsidRPr="000D77A9" w14:paraId="3D157B07" w14:textId="77777777" w:rsidTr="0040638E">
        <w:trPr>
          <w:trHeight w:val="95"/>
        </w:trPr>
        <w:tc>
          <w:tcPr>
            <w:tcW w:w="3205" w:type="dxa"/>
            <w:noWrap/>
            <w:hideMark/>
          </w:tcPr>
          <w:p w14:paraId="3228C1E1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HH size</w:t>
            </w:r>
          </w:p>
        </w:tc>
        <w:tc>
          <w:tcPr>
            <w:tcW w:w="942" w:type="dxa"/>
            <w:noWrap/>
            <w:vAlign w:val="bottom"/>
            <w:hideMark/>
          </w:tcPr>
          <w:p w14:paraId="60A29B9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5.44</w:t>
            </w:r>
          </w:p>
        </w:tc>
        <w:tc>
          <w:tcPr>
            <w:tcW w:w="852" w:type="dxa"/>
            <w:noWrap/>
            <w:vAlign w:val="bottom"/>
            <w:hideMark/>
          </w:tcPr>
          <w:p w14:paraId="5938F62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5.47</w:t>
            </w:r>
          </w:p>
        </w:tc>
        <w:tc>
          <w:tcPr>
            <w:tcW w:w="927" w:type="dxa"/>
            <w:noWrap/>
            <w:vAlign w:val="bottom"/>
            <w:hideMark/>
          </w:tcPr>
          <w:p w14:paraId="79483CB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-1.80</w:t>
            </w:r>
          </w:p>
        </w:tc>
        <w:tc>
          <w:tcPr>
            <w:tcW w:w="680" w:type="dxa"/>
            <w:noWrap/>
            <w:vAlign w:val="bottom"/>
            <w:hideMark/>
          </w:tcPr>
          <w:p w14:paraId="634F0130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-0.49</w:t>
            </w:r>
          </w:p>
        </w:tc>
        <w:tc>
          <w:tcPr>
            <w:tcW w:w="852" w:type="dxa"/>
            <w:noWrap/>
            <w:vAlign w:val="bottom"/>
            <w:hideMark/>
          </w:tcPr>
          <w:p w14:paraId="68ED893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5.44</w:t>
            </w:r>
          </w:p>
        </w:tc>
        <w:tc>
          <w:tcPr>
            <w:tcW w:w="852" w:type="dxa"/>
            <w:noWrap/>
            <w:vAlign w:val="bottom"/>
            <w:hideMark/>
          </w:tcPr>
          <w:p w14:paraId="7BB7048F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5.48</w:t>
            </w:r>
          </w:p>
        </w:tc>
        <w:tc>
          <w:tcPr>
            <w:tcW w:w="927" w:type="dxa"/>
            <w:noWrap/>
            <w:vAlign w:val="bottom"/>
            <w:hideMark/>
          </w:tcPr>
          <w:p w14:paraId="3736D78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-2.30</w:t>
            </w:r>
          </w:p>
        </w:tc>
        <w:tc>
          <w:tcPr>
            <w:tcW w:w="680" w:type="dxa"/>
            <w:noWrap/>
            <w:vAlign w:val="bottom"/>
            <w:hideMark/>
          </w:tcPr>
          <w:p w14:paraId="4DF6964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-0.62</w:t>
            </w:r>
          </w:p>
        </w:tc>
        <w:tc>
          <w:tcPr>
            <w:tcW w:w="852" w:type="dxa"/>
            <w:noWrap/>
            <w:vAlign w:val="bottom"/>
            <w:hideMark/>
          </w:tcPr>
          <w:p w14:paraId="07F00BE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5.76</w:t>
            </w:r>
          </w:p>
        </w:tc>
        <w:tc>
          <w:tcPr>
            <w:tcW w:w="852" w:type="dxa"/>
            <w:noWrap/>
            <w:vAlign w:val="bottom"/>
            <w:hideMark/>
          </w:tcPr>
          <w:p w14:paraId="1F050B76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5.77</w:t>
            </w:r>
          </w:p>
        </w:tc>
        <w:tc>
          <w:tcPr>
            <w:tcW w:w="927" w:type="dxa"/>
            <w:noWrap/>
            <w:vAlign w:val="bottom"/>
            <w:hideMark/>
          </w:tcPr>
          <w:p w14:paraId="1F957B5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-0.60</w:t>
            </w:r>
          </w:p>
        </w:tc>
        <w:tc>
          <w:tcPr>
            <w:tcW w:w="683" w:type="dxa"/>
            <w:noWrap/>
            <w:vAlign w:val="bottom"/>
            <w:hideMark/>
          </w:tcPr>
          <w:p w14:paraId="44A9B1C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-0.15</w:t>
            </w:r>
          </w:p>
        </w:tc>
      </w:tr>
      <w:tr w:rsidR="008258E4" w:rsidRPr="000D77A9" w14:paraId="30247276" w14:textId="77777777" w:rsidTr="0040638E">
        <w:trPr>
          <w:trHeight w:val="149"/>
        </w:trPr>
        <w:tc>
          <w:tcPr>
            <w:tcW w:w="3205" w:type="dxa"/>
            <w:noWrap/>
            <w:hideMark/>
          </w:tcPr>
          <w:p w14:paraId="7C1D98A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 xml:space="preserve">No. of HH members 13-18 years old </w:t>
            </w:r>
          </w:p>
        </w:tc>
        <w:tc>
          <w:tcPr>
            <w:tcW w:w="942" w:type="dxa"/>
            <w:noWrap/>
            <w:vAlign w:val="bottom"/>
            <w:hideMark/>
          </w:tcPr>
          <w:p w14:paraId="16771C96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0.85</w:t>
            </w:r>
          </w:p>
        </w:tc>
        <w:tc>
          <w:tcPr>
            <w:tcW w:w="852" w:type="dxa"/>
            <w:noWrap/>
            <w:vAlign w:val="bottom"/>
            <w:hideMark/>
          </w:tcPr>
          <w:p w14:paraId="7290642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0.77</w:t>
            </w:r>
          </w:p>
        </w:tc>
        <w:tc>
          <w:tcPr>
            <w:tcW w:w="927" w:type="dxa"/>
            <w:noWrap/>
            <w:vAlign w:val="bottom"/>
            <w:hideMark/>
          </w:tcPr>
          <w:p w14:paraId="285F3F2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8.90</w:t>
            </w:r>
          </w:p>
        </w:tc>
        <w:tc>
          <w:tcPr>
            <w:tcW w:w="680" w:type="dxa"/>
            <w:noWrap/>
            <w:vAlign w:val="bottom"/>
            <w:hideMark/>
          </w:tcPr>
          <w:p w14:paraId="690789DF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2.19</w:t>
            </w:r>
          </w:p>
        </w:tc>
        <w:tc>
          <w:tcPr>
            <w:tcW w:w="852" w:type="dxa"/>
            <w:noWrap/>
            <w:vAlign w:val="bottom"/>
            <w:hideMark/>
          </w:tcPr>
          <w:p w14:paraId="614118C2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0.85</w:t>
            </w:r>
          </w:p>
        </w:tc>
        <w:tc>
          <w:tcPr>
            <w:tcW w:w="852" w:type="dxa"/>
            <w:noWrap/>
            <w:vAlign w:val="bottom"/>
            <w:hideMark/>
          </w:tcPr>
          <w:p w14:paraId="195FC822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0.80</w:t>
            </w:r>
          </w:p>
        </w:tc>
        <w:tc>
          <w:tcPr>
            <w:tcW w:w="927" w:type="dxa"/>
            <w:noWrap/>
            <w:vAlign w:val="bottom"/>
            <w:hideMark/>
          </w:tcPr>
          <w:p w14:paraId="0A8D8B49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6.20</w:t>
            </w:r>
          </w:p>
        </w:tc>
        <w:tc>
          <w:tcPr>
            <w:tcW w:w="680" w:type="dxa"/>
            <w:noWrap/>
            <w:vAlign w:val="bottom"/>
            <w:hideMark/>
          </w:tcPr>
          <w:p w14:paraId="7325153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1.51</w:t>
            </w:r>
          </w:p>
        </w:tc>
        <w:tc>
          <w:tcPr>
            <w:tcW w:w="852" w:type="dxa"/>
            <w:noWrap/>
            <w:vAlign w:val="bottom"/>
            <w:hideMark/>
          </w:tcPr>
          <w:p w14:paraId="70AB7A1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0.99</w:t>
            </w:r>
          </w:p>
        </w:tc>
        <w:tc>
          <w:tcPr>
            <w:tcW w:w="852" w:type="dxa"/>
            <w:noWrap/>
            <w:vAlign w:val="bottom"/>
            <w:hideMark/>
          </w:tcPr>
          <w:p w14:paraId="7D782E5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0.96</w:t>
            </w:r>
          </w:p>
        </w:tc>
        <w:tc>
          <w:tcPr>
            <w:tcW w:w="927" w:type="dxa"/>
            <w:noWrap/>
            <w:vAlign w:val="bottom"/>
            <w:hideMark/>
          </w:tcPr>
          <w:p w14:paraId="06973D1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2.80</w:t>
            </w:r>
          </w:p>
        </w:tc>
        <w:tc>
          <w:tcPr>
            <w:tcW w:w="683" w:type="dxa"/>
            <w:noWrap/>
            <w:vAlign w:val="bottom"/>
            <w:hideMark/>
          </w:tcPr>
          <w:p w14:paraId="730F61B6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0.64</w:t>
            </w:r>
          </w:p>
        </w:tc>
      </w:tr>
      <w:tr w:rsidR="008258E4" w:rsidRPr="000D77A9" w14:paraId="4557DC39" w14:textId="77777777" w:rsidTr="0040638E">
        <w:trPr>
          <w:trHeight w:val="95"/>
        </w:trPr>
        <w:tc>
          <w:tcPr>
            <w:tcW w:w="3205" w:type="dxa"/>
            <w:noWrap/>
            <w:hideMark/>
          </w:tcPr>
          <w:p w14:paraId="0147EFB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Floor area of the house</w:t>
            </w:r>
          </w:p>
        </w:tc>
        <w:tc>
          <w:tcPr>
            <w:tcW w:w="942" w:type="dxa"/>
            <w:noWrap/>
            <w:vAlign w:val="bottom"/>
            <w:hideMark/>
          </w:tcPr>
          <w:p w14:paraId="3FC3E099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33.54</w:t>
            </w:r>
          </w:p>
        </w:tc>
        <w:tc>
          <w:tcPr>
            <w:tcW w:w="852" w:type="dxa"/>
            <w:noWrap/>
            <w:vAlign w:val="bottom"/>
            <w:hideMark/>
          </w:tcPr>
          <w:p w14:paraId="588C325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33.43</w:t>
            </w:r>
          </w:p>
        </w:tc>
        <w:tc>
          <w:tcPr>
            <w:tcW w:w="927" w:type="dxa"/>
            <w:noWrap/>
            <w:vAlign w:val="bottom"/>
            <w:hideMark/>
          </w:tcPr>
          <w:p w14:paraId="1574E47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0.40</w:t>
            </w:r>
          </w:p>
        </w:tc>
        <w:tc>
          <w:tcPr>
            <w:tcW w:w="680" w:type="dxa"/>
            <w:noWrap/>
            <w:vAlign w:val="bottom"/>
            <w:hideMark/>
          </w:tcPr>
          <w:p w14:paraId="406E6CE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0.12</w:t>
            </w:r>
          </w:p>
        </w:tc>
        <w:tc>
          <w:tcPr>
            <w:tcW w:w="852" w:type="dxa"/>
            <w:noWrap/>
            <w:vAlign w:val="bottom"/>
            <w:hideMark/>
          </w:tcPr>
          <w:p w14:paraId="6755679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33.54</w:t>
            </w:r>
          </w:p>
        </w:tc>
        <w:tc>
          <w:tcPr>
            <w:tcW w:w="852" w:type="dxa"/>
            <w:noWrap/>
            <w:vAlign w:val="bottom"/>
            <w:hideMark/>
          </w:tcPr>
          <w:p w14:paraId="5273B4C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34.11</w:t>
            </w:r>
          </w:p>
        </w:tc>
        <w:tc>
          <w:tcPr>
            <w:tcW w:w="927" w:type="dxa"/>
            <w:noWrap/>
            <w:vAlign w:val="bottom"/>
            <w:hideMark/>
          </w:tcPr>
          <w:p w14:paraId="3BEAA3C9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-2.00</w:t>
            </w:r>
          </w:p>
        </w:tc>
        <w:tc>
          <w:tcPr>
            <w:tcW w:w="680" w:type="dxa"/>
            <w:noWrap/>
            <w:vAlign w:val="bottom"/>
            <w:hideMark/>
          </w:tcPr>
          <w:p w14:paraId="339A350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-0.56</w:t>
            </w:r>
          </w:p>
        </w:tc>
        <w:tc>
          <w:tcPr>
            <w:tcW w:w="852" w:type="dxa"/>
            <w:noWrap/>
            <w:vAlign w:val="bottom"/>
            <w:hideMark/>
          </w:tcPr>
          <w:p w14:paraId="3DF133A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33.41</w:t>
            </w:r>
          </w:p>
        </w:tc>
        <w:tc>
          <w:tcPr>
            <w:tcW w:w="852" w:type="dxa"/>
            <w:noWrap/>
            <w:vAlign w:val="bottom"/>
            <w:hideMark/>
          </w:tcPr>
          <w:p w14:paraId="69581710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34.36</w:t>
            </w:r>
          </w:p>
        </w:tc>
        <w:tc>
          <w:tcPr>
            <w:tcW w:w="927" w:type="dxa"/>
            <w:noWrap/>
            <w:vAlign w:val="bottom"/>
            <w:hideMark/>
          </w:tcPr>
          <w:p w14:paraId="7379A8E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-3.40</w:t>
            </w:r>
          </w:p>
        </w:tc>
        <w:tc>
          <w:tcPr>
            <w:tcW w:w="683" w:type="dxa"/>
            <w:noWrap/>
            <w:vAlign w:val="bottom"/>
            <w:hideMark/>
          </w:tcPr>
          <w:p w14:paraId="1D50F1C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-1.01</w:t>
            </w:r>
          </w:p>
        </w:tc>
      </w:tr>
      <w:tr w:rsidR="008258E4" w:rsidRPr="000D77A9" w14:paraId="5834EAFF" w14:textId="77777777" w:rsidTr="0040638E">
        <w:trPr>
          <w:trHeight w:val="95"/>
        </w:trPr>
        <w:tc>
          <w:tcPr>
            <w:tcW w:w="3205" w:type="dxa"/>
            <w:noWrap/>
            <w:hideMark/>
          </w:tcPr>
          <w:p w14:paraId="56A83F6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HH has at least 1 motorcycle</w:t>
            </w:r>
          </w:p>
        </w:tc>
        <w:tc>
          <w:tcPr>
            <w:tcW w:w="942" w:type="dxa"/>
            <w:noWrap/>
            <w:vAlign w:val="bottom"/>
            <w:hideMark/>
          </w:tcPr>
          <w:p w14:paraId="0F949A26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0.18</w:t>
            </w:r>
          </w:p>
        </w:tc>
        <w:tc>
          <w:tcPr>
            <w:tcW w:w="852" w:type="dxa"/>
            <w:noWrap/>
            <w:vAlign w:val="bottom"/>
            <w:hideMark/>
          </w:tcPr>
          <w:p w14:paraId="52EA6DD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0.17</w:t>
            </w:r>
          </w:p>
        </w:tc>
        <w:tc>
          <w:tcPr>
            <w:tcW w:w="927" w:type="dxa"/>
            <w:noWrap/>
            <w:vAlign w:val="bottom"/>
            <w:hideMark/>
          </w:tcPr>
          <w:p w14:paraId="06846FE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4.20</w:t>
            </w:r>
          </w:p>
        </w:tc>
        <w:tc>
          <w:tcPr>
            <w:tcW w:w="680" w:type="dxa"/>
            <w:noWrap/>
            <w:vAlign w:val="bottom"/>
            <w:hideMark/>
          </w:tcPr>
          <w:p w14:paraId="21C5BD7F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852" w:type="dxa"/>
            <w:noWrap/>
            <w:vAlign w:val="bottom"/>
            <w:hideMark/>
          </w:tcPr>
          <w:p w14:paraId="3A037D0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0.18</w:t>
            </w:r>
          </w:p>
        </w:tc>
        <w:tc>
          <w:tcPr>
            <w:tcW w:w="852" w:type="dxa"/>
            <w:noWrap/>
            <w:vAlign w:val="bottom"/>
            <w:hideMark/>
          </w:tcPr>
          <w:p w14:paraId="32E0C28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0.18</w:t>
            </w:r>
          </w:p>
        </w:tc>
        <w:tc>
          <w:tcPr>
            <w:tcW w:w="927" w:type="dxa"/>
            <w:noWrap/>
            <w:vAlign w:val="bottom"/>
            <w:hideMark/>
          </w:tcPr>
          <w:p w14:paraId="73944D7F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2.10</w:t>
            </w:r>
          </w:p>
        </w:tc>
        <w:tc>
          <w:tcPr>
            <w:tcW w:w="680" w:type="dxa"/>
            <w:noWrap/>
            <w:vAlign w:val="bottom"/>
            <w:hideMark/>
          </w:tcPr>
          <w:p w14:paraId="1B6DFCC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0.55</w:t>
            </w:r>
          </w:p>
        </w:tc>
        <w:tc>
          <w:tcPr>
            <w:tcW w:w="852" w:type="dxa"/>
            <w:noWrap/>
            <w:vAlign w:val="bottom"/>
            <w:hideMark/>
          </w:tcPr>
          <w:p w14:paraId="6586E050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0.17</w:t>
            </w:r>
          </w:p>
        </w:tc>
        <w:tc>
          <w:tcPr>
            <w:tcW w:w="852" w:type="dxa"/>
            <w:noWrap/>
            <w:vAlign w:val="bottom"/>
            <w:hideMark/>
          </w:tcPr>
          <w:p w14:paraId="02585999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0.18</w:t>
            </w:r>
          </w:p>
        </w:tc>
        <w:tc>
          <w:tcPr>
            <w:tcW w:w="927" w:type="dxa"/>
            <w:noWrap/>
            <w:vAlign w:val="bottom"/>
            <w:hideMark/>
          </w:tcPr>
          <w:p w14:paraId="1271F1B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-2.30</w:t>
            </w:r>
          </w:p>
        </w:tc>
        <w:tc>
          <w:tcPr>
            <w:tcW w:w="683" w:type="dxa"/>
            <w:noWrap/>
            <w:vAlign w:val="bottom"/>
            <w:hideMark/>
          </w:tcPr>
          <w:p w14:paraId="3852B6A0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-0.65</w:t>
            </w:r>
          </w:p>
        </w:tc>
      </w:tr>
      <w:tr w:rsidR="008258E4" w:rsidRPr="000D77A9" w14:paraId="5DF2D676" w14:textId="77777777" w:rsidTr="0040638E">
        <w:trPr>
          <w:trHeight w:val="167"/>
        </w:trPr>
        <w:tc>
          <w:tcPr>
            <w:tcW w:w="3205" w:type="dxa"/>
            <w:noWrap/>
            <w:vAlign w:val="bottom"/>
            <w:hideMark/>
          </w:tcPr>
          <w:p w14:paraId="01280E6F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 xml:space="preserve">HH belongs to income decile 1 </w:t>
            </w:r>
          </w:p>
        </w:tc>
        <w:tc>
          <w:tcPr>
            <w:tcW w:w="942" w:type="dxa"/>
            <w:noWrap/>
            <w:vAlign w:val="bottom"/>
            <w:hideMark/>
          </w:tcPr>
          <w:p w14:paraId="78BE6AF9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0.28</w:t>
            </w:r>
          </w:p>
        </w:tc>
        <w:tc>
          <w:tcPr>
            <w:tcW w:w="852" w:type="dxa"/>
            <w:noWrap/>
            <w:vAlign w:val="bottom"/>
            <w:hideMark/>
          </w:tcPr>
          <w:p w14:paraId="3C1ACA92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0.28</w:t>
            </w:r>
          </w:p>
        </w:tc>
        <w:tc>
          <w:tcPr>
            <w:tcW w:w="927" w:type="dxa"/>
            <w:noWrap/>
            <w:vAlign w:val="bottom"/>
            <w:hideMark/>
          </w:tcPr>
          <w:p w14:paraId="6ADA08A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0.30</w:t>
            </w:r>
          </w:p>
        </w:tc>
        <w:tc>
          <w:tcPr>
            <w:tcW w:w="680" w:type="dxa"/>
            <w:noWrap/>
            <w:vAlign w:val="bottom"/>
            <w:hideMark/>
          </w:tcPr>
          <w:p w14:paraId="498A985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852" w:type="dxa"/>
            <w:noWrap/>
            <w:vAlign w:val="bottom"/>
            <w:hideMark/>
          </w:tcPr>
          <w:p w14:paraId="6502A80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0.28</w:t>
            </w:r>
          </w:p>
        </w:tc>
        <w:tc>
          <w:tcPr>
            <w:tcW w:w="852" w:type="dxa"/>
            <w:noWrap/>
            <w:vAlign w:val="bottom"/>
            <w:hideMark/>
          </w:tcPr>
          <w:p w14:paraId="31F5FD40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0.27</w:t>
            </w:r>
          </w:p>
        </w:tc>
        <w:tc>
          <w:tcPr>
            <w:tcW w:w="927" w:type="dxa"/>
            <w:noWrap/>
            <w:vAlign w:val="bottom"/>
            <w:hideMark/>
          </w:tcPr>
          <w:p w14:paraId="450143C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1.40</w:t>
            </w:r>
          </w:p>
        </w:tc>
        <w:tc>
          <w:tcPr>
            <w:tcW w:w="680" w:type="dxa"/>
            <w:noWrap/>
            <w:vAlign w:val="bottom"/>
            <w:hideMark/>
          </w:tcPr>
          <w:p w14:paraId="5C915C91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0.34</w:t>
            </w:r>
          </w:p>
        </w:tc>
        <w:tc>
          <w:tcPr>
            <w:tcW w:w="852" w:type="dxa"/>
            <w:noWrap/>
            <w:vAlign w:val="bottom"/>
            <w:hideMark/>
          </w:tcPr>
          <w:p w14:paraId="4F99008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0.31</w:t>
            </w:r>
          </w:p>
        </w:tc>
        <w:tc>
          <w:tcPr>
            <w:tcW w:w="852" w:type="dxa"/>
            <w:noWrap/>
            <w:vAlign w:val="bottom"/>
            <w:hideMark/>
          </w:tcPr>
          <w:p w14:paraId="3BB599A0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0.29</w:t>
            </w:r>
          </w:p>
        </w:tc>
        <w:tc>
          <w:tcPr>
            <w:tcW w:w="927" w:type="dxa"/>
            <w:noWrap/>
            <w:vAlign w:val="bottom"/>
            <w:hideMark/>
          </w:tcPr>
          <w:p w14:paraId="40D3688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4.20</w:t>
            </w:r>
          </w:p>
        </w:tc>
        <w:tc>
          <w:tcPr>
            <w:tcW w:w="683" w:type="dxa"/>
            <w:noWrap/>
            <w:vAlign w:val="bottom"/>
            <w:hideMark/>
          </w:tcPr>
          <w:p w14:paraId="095D5E2F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1.01</w:t>
            </w:r>
          </w:p>
        </w:tc>
      </w:tr>
      <w:tr w:rsidR="008258E4" w:rsidRPr="000D77A9" w14:paraId="28CF77B7" w14:textId="77777777" w:rsidTr="0040638E">
        <w:trPr>
          <w:trHeight w:val="95"/>
        </w:trPr>
        <w:tc>
          <w:tcPr>
            <w:tcW w:w="3205" w:type="dxa"/>
            <w:noWrap/>
            <w:vAlign w:val="bottom"/>
            <w:hideMark/>
          </w:tcPr>
          <w:p w14:paraId="481A5F3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HH belongs to income decile 2</w:t>
            </w:r>
          </w:p>
        </w:tc>
        <w:tc>
          <w:tcPr>
            <w:tcW w:w="942" w:type="dxa"/>
            <w:noWrap/>
            <w:vAlign w:val="bottom"/>
            <w:hideMark/>
          </w:tcPr>
          <w:p w14:paraId="36C3552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0.24</w:t>
            </w:r>
          </w:p>
        </w:tc>
        <w:tc>
          <w:tcPr>
            <w:tcW w:w="852" w:type="dxa"/>
            <w:noWrap/>
            <w:vAlign w:val="bottom"/>
            <w:hideMark/>
          </w:tcPr>
          <w:p w14:paraId="7EA5F43B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0.25</w:t>
            </w:r>
          </w:p>
        </w:tc>
        <w:tc>
          <w:tcPr>
            <w:tcW w:w="927" w:type="dxa"/>
            <w:noWrap/>
            <w:vAlign w:val="bottom"/>
            <w:hideMark/>
          </w:tcPr>
          <w:p w14:paraId="3F977771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-1.60</w:t>
            </w:r>
          </w:p>
        </w:tc>
        <w:tc>
          <w:tcPr>
            <w:tcW w:w="680" w:type="dxa"/>
            <w:noWrap/>
            <w:vAlign w:val="bottom"/>
            <w:hideMark/>
          </w:tcPr>
          <w:p w14:paraId="30CDF53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-0.39</w:t>
            </w:r>
          </w:p>
        </w:tc>
        <w:tc>
          <w:tcPr>
            <w:tcW w:w="852" w:type="dxa"/>
            <w:noWrap/>
            <w:vAlign w:val="bottom"/>
            <w:hideMark/>
          </w:tcPr>
          <w:p w14:paraId="6844ACD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0.24</w:t>
            </w:r>
          </w:p>
        </w:tc>
        <w:tc>
          <w:tcPr>
            <w:tcW w:w="852" w:type="dxa"/>
            <w:noWrap/>
            <w:vAlign w:val="bottom"/>
            <w:hideMark/>
          </w:tcPr>
          <w:p w14:paraId="2DA7DC52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0.25</w:t>
            </w:r>
          </w:p>
        </w:tc>
        <w:tc>
          <w:tcPr>
            <w:tcW w:w="927" w:type="dxa"/>
            <w:noWrap/>
            <w:vAlign w:val="bottom"/>
            <w:hideMark/>
          </w:tcPr>
          <w:p w14:paraId="1BBC0750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-1.70</w:t>
            </w:r>
          </w:p>
        </w:tc>
        <w:tc>
          <w:tcPr>
            <w:tcW w:w="680" w:type="dxa"/>
            <w:noWrap/>
            <w:vAlign w:val="bottom"/>
            <w:hideMark/>
          </w:tcPr>
          <w:p w14:paraId="1771538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-0.41</w:t>
            </w:r>
          </w:p>
        </w:tc>
        <w:tc>
          <w:tcPr>
            <w:tcW w:w="852" w:type="dxa"/>
            <w:noWrap/>
            <w:vAlign w:val="bottom"/>
            <w:hideMark/>
          </w:tcPr>
          <w:p w14:paraId="719DC56B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0.24</w:t>
            </w:r>
          </w:p>
        </w:tc>
        <w:tc>
          <w:tcPr>
            <w:tcW w:w="852" w:type="dxa"/>
            <w:noWrap/>
            <w:vAlign w:val="bottom"/>
            <w:hideMark/>
          </w:tcPr>
          <w:p w14:paraId="4CAB8B3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0.26</w:t>
            </w:r>
          </w:p>
        </w:tc>
        <w:tc>
          <w:tcPr>
            <w:tcW w:w="927" w:type="dxa"/>
            <w:noWrap/>
            <w:vAlign w:val="bottom"/>
            <w:hideMark/>
          </w:tcPr>
          <w:p w14:paraId="6C097641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-4.90</w:t>
            </w:r>
          </w:p>
        </w:tc>
        <w:tc>
          <w:tcPr>
            <w:tcW w:w="683" w:type="dxa"/>
            <w:noWrap/>
            <w:vAlign w:val="bottom"/>
            <w:hideMark/>
          </w:tcPr>
          <w:p w14:paraId="420A8650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-1.25</w:t>
            </w:r>
          </w:p>
        </w:tc>
      </w:tr>
      <w:tr w:rsidR="008258E4" w:rsidRPr="000D77A9" w14:paraId="76D49B4F" w14:textId="77777777" w:rsidTr="0040638E">
        <w:trPr>
          <w:trHeight w:val="168"/>
        </w:trPr>
        <w:tc>
          <w:tcPr>
            <w:tcW w:w="3205" w:type="dxa"/>
            <w:noWrap/>
            <w:vAlign w:val="bottom"/>
            <w:hideMark/>
          </w:tcPr>
          <w:p w14:paraId="3A307A5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HH belongs to income decile 3</w:t>
            </w:r>
          </w:p>
        </w:tc>
        <w:tc>
          <w:tcPr>
            <w:tcW w:w="942" w:type="dxa"/>
            <w:noWrap/>
            <w:vAlign w:val="bottom"/>
            <w:hideMark/>
          </w:tcPr>
          <w:p w14:paraId="70D2A47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0.19</w:t>
            </w:r>
          </w:p>
        </w:tc>
        <w:tc>
          <w:tcPr>
            <w:tcW w:w="852" w:type="dxa"/>
            <w:noWrap/>
            <w:vAlign w:val="bottom"/>
            <w:hideMark/>
          </w:tcPr>
          <w:p w14:paraId="5BFD286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0.21</w:t>
            </w:r>
          </w:p>
        </w:tc>
        <w:tc>
          <w:tcPr>
            <w:tcW w:w="927" w:type="dxa"/>
            <w:noWrap/>
            <w:vAlign w:val="bottom"/>
            <w:hideMark/>
          </w:tcPr>
          <w:p w14:paraId="1A04AF59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-5.40</w:t>
            </w:r>
          </w:p>
        </w:tc>
        <w:tc>
          <w:tcPr>
            <w:tcW w:w="680" w:type="dxa"/>
            <w:noWrap/>
            <w:vAlign w:val="bottom"/>
            <w:hideMark/>
          </w:tcPr>
          <w:p w14:paraId="40C7A35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-1.28</w:t>
            </w:r>
          </w:p>
        </w:tc>
        <w:tc>
          <w:tcPr>
            <w:tcW w:w="852" w:type="dxa"/>
            <w:noWrap/>
            <w:vAlign w:val="bottom"/>
            <w:hideMark/>
          </w:tcPr>
          <w:p w14:paraId="45D1979F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0.19</w:t>
            </w:r>
          </w:p>
        </w:tc>
        <w:tc>
          <w:tcPr>
            <w:tcW w:w="852" w:type="dxa"/>
            <w:noWrap/>
            <w:vAlign w:val="bottom"/>
            <w:hideMark/>
          </w:tcPr>
          <w:p w14:paraId="14B27AE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0.21</w:t>
            </w:r>
          </w:p>
        </w:tc>
        <w:tc>
          <w:tcPr>
            <w:tcW w:w="927" w:type="dxa"/>
            <w:noWrap/>
            <w:vAlign w:val="bottom"/>
            <w:hideMark/>
          </w:tcPr>
          <w:p w14:paraId="1E214549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-3.20</w:t>
            </w:r>
          </w:p>
        </w:tc>
        <w:tc>
          <w:tcPr>
            <w:tcW w:w="680" w:type="dxa"/>
            <w:noWrap/>
            <w:vAlign w:val="bottom"/>
            <w:hideMark/>
          </w:tcPr>
          <w:p w14:paraId="7D6BCDCB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-0.77</w:t>
            </w:r>
          </w:p>
        </w:tc>
        <w:tc>
          <w:tcPr>
            <w:tcW w:w="852" w:type="dxa"/>
            <w:noWrap/>
            <w:vAlign w:val="bottom"/>
            <w:hideMark/>
          </w:tcPr>
          <w:p w14:paraId="2BC2E181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0.18</w:t>
            </w:r>
          </w:p>
        </w:tc>
        <w:tc>
          <w:tcPr>
            <w:tcW w:w="852" w:type="dxa"/>
            <w:noWrap/>
            <w:vAlign w:val="bottom"/>
            <w:hideMark/>
          </w:tcPr>
          <w:p w14:paraId="6E51D5F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0.19</w:t>
            </w:r>
          </w:p>
        </w:tc>
        <w:tc>
          <w:tcPr>
            <w:tcW w:w="927" w:type="dxa"/>
            <w:noWrap/>
            <w:vAlign w:val="bottom"/>
            <w:hideMark/>
          </w:tcPr>
          <w:p w14:paraId="548A8F91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-0.50</w:t>
            </w:r>
          </w:p>
        </w:tc>
        <w:tc>
          <w:tcPr>
            <w:tcW w:w="683" w:type="dxa"/>
            <w:noWrap/>
            <w:vAlign w:val="bottom"/>
            <w:hideMark/>
          </w:tcPr>
          <w:p w14:paraId="62B28CE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-0.14</w:t>
            </w:r>
          </w:p>
        </w:tc>
      </w:tr>
      <w:tr w:rsidR="008258E4" w:rsidRPr="000D77A9" w14:paraId="418D4ED9" w14:textId="77777777" w:rsidTr="0040638E">
        <w:trPr>
          <w:trHeight w:val="116"/>
        </w:trPr>
        <w:tc>
          <w:tcPr>
            <w:tcW w:w="3205" w:type="dxa"/>
            <w:noWrap/>
            <w:vAlign w:val="bottom"/>
            <w:hideMark/>
          </w:tcPr>
          <w:p w14:paraId="55572FA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HH belongs to income decile 4</w:t>
            </w:r>
          </w:p>
        </w:tc>
        <w:tc>
          <w:tcPr>
            <w:tcW w:w="942" w:type="dxa"/>
            <w:noWrap/>
            <w:vAlign w:val="bottom"/>
            <w:hideMark/>
          </w:tcPr>
          <w:p w14:paraId="0CCB8FDB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0.12</w:t>
            </w:r>
          </w:p>
        </w:tc>
        <w:tc>
          <w:tcPr>
            <w:tcW w:w="852" w:type="dxa"/>
            <w:noWrap/>
            <w:vAlign w:val="bottom"/>
            <w:hideMark/>
          </w:tcPr>
          <w:p w14:paraId="785A7FE6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0.11</w:t>
            </w:r>
          </w:p>
        </w:tc>
        <w:tc>
          <w:tcPr>
            <w:tcW w:w="927" w:type="dxa"/>
            <w:noWrap/>
            <w:vAlign w:val="bottom"/>
            <w:hideMark/>
          </w:tcPr>
          <w:p w14:paraId="42E9955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2.80</w:t>
            </w:r>
          </w:p>
        </w:tc>
        <w:tc>
          <w:tcPr>
            <w:tcW w:w="680" w:type="dxa"/>
            <w:noWrap/>
            <w:vAlign w:val="bottom"/>
            <w:hideMark/>
          </w:tcPr>
          <w:p w14:paraId="1613DF8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0.76</w:t>
            </w:r>
          </w:p>
        </w:tc>
        <w:tc>
          <w:tcPr>
            <w:tcW w:w="852" w:type="dxa"/>
            <w:noWrap/>
            <w:vAlign w:val="bottom"/>
            <w:hideMark/>
          </w:tcPr>
          <w:p w14:paraId="137360F1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0.12</w:t>
            </w:r>
          </w:p>
        </w:tc>
        <w:tc>
          <w:tcPr>
            <w:tcW w:w="852" w:type="dxa"/>
            <w:noWrap/>
            <w:vAlign w:val="bottom"/>
            <w:hideMark/>
          </w:tcPr>
          <w:p w14:paraId="4C5AACA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0.12</w:t>
            </w:r>
          </w:p>
        </w:tc>
        <w:tc>
          <w:tcPr>
            <w:tcW w:w="927" w:type="dxa"/>
            <w:noWrap/>
            <w:vAlign w:val="bottom"/>
            <w:hideMark/>
          </w:tcPr>
          <w:p w14:paraId="4D9F72B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2.20</w:t>
            </w:r>
          </w:p>
        </w:tc>
        <w:tc>
          <w:tcPr>
            <w:tcW w:w="680" w:type="dxa"/>
            <w:noWrap/>
            <w:vAlign w:val="bottom"/>
            <w:hideMark/>
          </w:tcPr>
          <w:p w14:paraId="7900B8B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0.59</w:t>
            </w:r>
          </w:p>
        </w:tc>
        <w:tc>
          <w:tcPr>
            <w:tcW w:w="852" w:type="dxa"/>
            <w:noWrap/>
            <w:vAlign w:val="bottom"/>
            <w:hideMark/>
          </w:tcPr>
          <w:p w14:paraId="2BBAFCF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0.12</w:t>
            </w:r>
          </w:p>
        </w:tc>
        <w:tc>
          <w:tcPr>
            <w:tcW w:w="852" w:type="dxa"/>
            <w:noWrap/>
            <w:vAlign w:val="bottom"/>
            <w:hideMark/>
          </w:tcPr>
          <w:p w14:paraId="3F87DB29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0.11</w:t>
            </w:r>
          </w:p>
        </w:tc>
        <w:tc>
          <w:tcPr>
            <w:tcW w:w="927" w:type="dxa"/>
            <w:noWrap/>
            <w:vAlign w:val="bottom"/>
            <w:hideMark/>
          </w:tcPr>
          <w:p w14:paraId="59EF93A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0.30</w:t>
            </w:r>
          </w:p>
        </w:tc>
        <w:tc>
          <w:tcPr>
            <w:tcW w:w="683" w:type="dxa"/>
            <w:noWrap/>
            <w:vAlign w:val="bottom"/>
            <w:hideMark/>
          </w:tcPr>
          <w:p w14:paraId="57004CC0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0.08</w:t>
            </w:r>
          </w:p>
        </w:tc>
      </w:tr>
      <w:tr w:rsidR="008258E4" w:rsidRPr="000D77A9" w14:paraId="443D88BE" w14:textId="77777777" w:rsidTr="0040638E">
        <w:trPr>
          <w:trHeight w:val="116"/>
        </w:trPr>
        <w:tc>
          <w:tcPr>
            <w:tcW w:w="3205" w:type="dxa"/>
            <w:noWrap/>
            <w:vAlign w:val="bottom"/>
          </w:tcPr>
          <w:p w14:paraId="6516A04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HH belongs to income decile 5</w:t>
            </w:r>
          </w:p>
        </w:tc>
        <w:tc>
          <w:tcPr>
            <w:tcW w:w="942" w:type="dxa"/>
            <w:noWrap/>
            <w:vAlign w:val="bottom"/>
          </w:tcPr>
          <w:p w14:paraId="30101F56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0.10</w:t>
            </w:r>
          </w:p>
        </w:tc>
        <w:tc>
          <w:tcPr>
            <w:tcW w:w="852" w:type="dxa"/>
            <w:noWrap/>
            <w:vAlign w:val="bottom"/>
          </w:tcPr>
          <w:p w14:paraId="758EE1A8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927" w:type="dxa"/>
            <w:noWrap/>
            <w:vAlign w:val="bottom"/>
          </w:tcPr>
          <w:p w14:paraId="0573EBD0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4.00</w:t>
            </w:r>
          </w:p>
        </w:tc>
        <w:tc>
          <w:tcPr>
            <w:tcW w:w="680" w:type="dxa"/>
            <w:noWrap/>
            <w:vAlign w:val="bottom"/>
          </w:tcPr>
          <w:p w14:paraId="4B2A2EC1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852" w:type="dxa"/>
            <w:noWrap/>
            <w:vAlign w:val="bottom"/>
          </w:tcPr>
          <w:p w14:paraId="2C5071B0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0.10</w:t>
            </w:r>
          </w:p>
        </w:tc>
        <w:tc>
          <w:tcPr>
            <w:tcW w:w="852" w:type="dxa"/>
            <w:noWrap/>
            <w:vAlign w:val="bottom"/>
          </w:tcPr>
          <w:p w14:paraId="25264308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0.10</w:t>
            </w:r>
          </w:p>
        </w:tc>
        <w:tc>
          <w:tcPr>
            <w:tcW w:w="927" w:type="dxa"/>
            <w:noWrap/>
            <w:vAlign w:val="bottom"/>
          </w:tcPr>
          <w:p w14:paraId="47E6586E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1.40</w:t>
            </w:r>
          </w:p>
        </w:tc>
        <w:tc>
          <w:tcPr>
            <w:tcW w:w="680" w:type="dxa"/>
            <w:noWrap/>
            <w:vAlign w:val="bottom"/>
          </w:tcPr>
          <w:p w14:paraId="6ADB5B96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0.39</w:t>
            </w:r>
          </w:p>
        </w:tc>
        <w:tc>
          <w:tcPr>
            <w:tcW w:w="852" w:type="dxa"/>
            <w:noWrap/>
            <w:vAlign w:val="bottom"/>
          </w:tcPr>
          <w:p w14:paraId="7C556B58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852" w:type="dxa"/>
            <w:noWrap/>
            <w:vAlign w:val="bottom"/>
          </w:tcPr>
          <w:p w14:paraId="740417DC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927" w:type="dxa"/>
            <w:noWrap/>
            <w:vAlign w:val="bottom"/>
          </w:tcPr>
          <w:p w14:paraId="5C144DBA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1.60</w:t>
            </w:r>
          </w:p>
        </w:tc>
        <w:tc>
          <w:tcPr>
            <w:tcW w:w="683" w:type="dxa"/>
            <w:noWrap/>
            <w:vAlign w:val="bottom"/>
          </w:tcPr>
          <w:p w14:paraId="11F6CDB0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0.48</w:t>
            </w:r>
          </w:p>
        </w:tc>
      </w:tr>
      <w:tr w:rsidR="008258E4" w:rsidRPr="000D77A9" w14:paraId="07CD5E9B" w14:textId="77777777" w:rsidTr="0040638E">
        <w:trPr>
          <w:trHeight w:val="206"/>
        </w:trPr>
        <w:tc>
          <w:tcPr>
            <w:tcW w:w="3205" w:type="dxa"/>
            <w:noWrap/>
            <w:hideMark/>
          </w:tcPr>
          <w:p w14:paraId="07B3B68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Poverty Incidence of Province</w:t>
            </w:r>
          </w:p>
        </w:tc>
        <w:tc>
          <w:tcPr>
            <w:tcW w:w="942" w:type="dxa"/>
            <w:noWrap/>
            <w:vAlign w:val="bottom"/>
            <w:hideMark/>
          </w:tcPr>
          <w:p w14:paraId="146DC976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28.67</w:t>
            </w:r>
          </w:p>
        </w:tc>
        <w:tc>
          <w:tcPr>
            <w:tcW w:w="852" w:type="dxa"/>
            <w:noWrap/>
            <w:vAlign w:val="bottom"/>
            <w:hideMark/>
          </w:tcPr>
          <w:p w14:paraId="52D66FB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28.50</w:t>
            </w:r>
          </w:p>
        </w:tc>
        <w:tc>
          <w:tcPr>
            <w:tcW w:w="927" w:type="dxa"/>
            <w:noWrap/>
            <w:vAlign w:val="bottom"/>
            <w:hideMark/>
          </w:tcPr>
          <w:p w14:paraId="07895E29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1.20</w:t>
            </w:r>
          </w:p>
        </w:tc>
        <w:tc>
          <w:tcPr>
            <w:tcW w:w="680" w:type="dxa"/>
            <w:noWrap/>
            <w:vAlign w:val="bottom"/>
            <w:hideMark/>
          </w:tcPr>
          <w:p w14:paraId="3BEDFCB9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0.29</w:t>
            </w:r>
          </w:p>
        </w:tc>
        <w:tc>
          <w:tcPr>
            <w:tcW w:w="852" w:type="dxa"/>
            <w:noWrap/>
            <w:vAlign w:val="bottom"/>
            <w:hideMark/>
          </w:tcPr>
          <w:p w14:paraId="3405170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28.67</w:t>
            </w:r>
          </w:p>
        </w:tc>
        <w:tc>
          <w:tcPr>
            <w:tcW w:w="852" w:type="dxa"/>
            <w:noWrap/>
            <w:vAlign w:val="bottom"/>
            <w:hideMark/>
          </w:tcPr>
          <w:p w14:paraId="42514EDF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28.50</w:t>
            </w:r>
          </w:p>
        </w:tc>
        <w:tc>
          <w:tcPr>
            <w:tcW w:w="927" w:type="dxa"/>
            <w:noWrap/>
            <w:vAlign w:val="bottom"/>
            <w:hideMark/>
          </w:tcPr>
          <w:p w14:paraId="444B86FF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1.20</w:t>
            </w:r>
          </w:p>
        </w:tc>
        <w:tc>
          <w:tcPr>
            <w:tcW w:w="680" w:type="dxa"/>
            <w:noWrap/>
            <w:vAlign w:val="bottom"/>
            <w:hideMark/>
          </w:tcPr>
          <w:p w14:paraId="2086B12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0.29</w:t>
            </w:r>
          </w:p>
        </w:tc>
        <w:tc>
          <w:tcPr>
            <w:tcW w:w="852" w:type="dxa"/>
            <w:noWrap/>
            <w:vAlign w:val="bottom"/>
            <w:hideMark/>
          </w:tcPr>
          <w:p w14:paraId="6A46770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28.78</w:t>
            </w:r>
          </w:p>
        </w:tc>
        <w:tc>
          <w:tcPr>
            <w:tcW w:w="852" w:type="dxa"/>
            <w:noWrap/>
            <w:vAlign w:val="bottom"/>
            <w:hideMark/>
          </w:tcPr>
          <w:p w14:paraId="2C508C20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29.11</w:t>
            </w:r>
          </w:p>
        </w:tc>
        <w:tc>
          <w:tcPr>
            <w:tcW w:w="927" w:type="dxa"/>
            <w:noWrap/>
            <w:vAlign w:val="bottom"/>
            <w:hideMark/>
          </w:tcPr>
          <w:p w14:paraId="291C7FE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-2.20</w:t>
            </w:r>
          </w:p>
        </w:tc>
        <w:tc>
          <w:tcPr>
            <w:tcW w:w="683" w:type="dxa"/>
            <w:noWrap/>
            <w:vAlign w:val="bottom"/>
            <w:hideMark/>
          </w:tcPr>
          <w:p w14:paraId="4563269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-0.57</w:t>
            </w:r>
          </w:p>
        </w:tc>
      </w:tr>
      <w:tr w:rsidR="008258E4" w:rsidRPr="000D77A9" w14:paraId="03FE2991" w14:textId="77777777" w:rsidTr="0040638E">
        <w:trPr>
          <w:trHeight w:val="206"/>
        </w:trPr>
        <w:tc>
          <w:tcPr>
            <w:tcW w:w="3205" w:type="dxa"/>
            <w:tcBorders>
              <w:top w:val="single" w:sz="18" w:space="0" w:color="auto"/>
              <w:bottom w:val="single" w:sz="24" w:space="0" w:color="auto"/>
            </w:tcBorders>
            <w:noWrap/>
          </w:tcPr>
          <w:p w14:paraId="6CB326A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1"/>
                <w:szCs w:val="21"/>
                <w:lang w:eastAsia="en-PH"/>
              </w:rPr>
              <w:t>Pseudo-r</w:t>
            </w:r>
            <w:r w:rsidRPr="000D77A9">
              <w:rPr>
                <w:rFonts w:eastAsia="Times New Roman" w:cs="Calibri"/>
                <w:color w:val="000000"/>
                <w:sz w:val="21"/>
                <w:szCs w:val="21"/>
                <w:vertAlign w:val="superscript"/>
                <w:lang w:eastAsia="en-PH"/>
              </w:rPr>
              <w:t>2</w:t>
            </w:r>
          </w:p>
        </w:tc>
        <w:tc>
          <w:tcPr>
            <w:tcW w:w="3401" w:type="dxa"/>
            <w:gridSpan w:val="4"/>
            <w:tcBorders>
              <w:top w:val="single" w:sz="18" w:space="0" w:color="auto"/>
              <w:bottom w:val="single" w:sz="24" w:space="0" w:color="auto"/>
            </w:tcBorders>
            <w:noWrap/>
            <w:vAlign w:val="bottom"/>
          </w:tcPr>
          <w:p w14:paraId="2FDF371A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0.003</w:t>
            </w:r>
          </w:p>
        </w:tc>
        <w:tc>
          <w:tcPr>
            <w:tcW w:w="3311" w:type="dxa"/>
            <w:gridSpan w:val="4"/>
            <w:tcBorders>
              <w:top w:val="single" w:sz="18" w:space="0" w:color="auto"/>
              <w:bottom w:val="single" w:sz="24" w:space="0" w:color="auto"/>
            </w:tcBorders>
            <w:noWrap/>
            <w:vAlign w:val="bottom"/>
          </w:tcPr>
          <w:p w14:paraId="2151B74A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0.002</w:t>
            </w:r>
          </w:p>
        </w:tc>
        <w:tc>
          <w:tcPr>
            <w:tcW w:w="3314" w:type="dxa"/>
            <w:gridSpan w:val="4"/>
            <w:tcBorders>
              <w:top w:val="single" w:sz="18" w:space="0" w:color="auto"/>
              <w:bottom w:val="single" w:sz="24" w:space="0" w:color="auto"/>
            </w:tcBorders>
            <w:noWrap/>
            <w:vAlign w:val="bottom"/>
          </w:tcPr>
          <w:p w14:paraId="56F1595D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0D77A9">
              <w:rPr>
                <w:rFonts w:cs="Calibri"/>
                <w:color w:val="000000"/>
                <w:sz w:val="21"/>
                <w:szCs w:val="21"/>
              </w:rPr>
              <w:t>0.001</w:t>
            </w:r>
          </w:p>
        </w:tc>
      </w:tr>
    </w:tbl>
    <w:p w14:paraId="488D5EEA" w14:textId="77777777" w:rsidR="008258E4" w:rsidRPr="00A81F98" w:rsidRDefault="008258E4" w:rsidP="008258E4">
      <w:pPr>
        <w:spacing w:before="240" w:after="0" w:line="240" w:lineRule="auto"/>
        <w:rPr>
          <w:rFonts w:cs="Calibri"/>
          <w:b/>
          <w:bCs/>
          <w:color w:val="0E101A"/>
        </w:rPr>
      </w:pPr>
    </w:p>
    <w:p w14:paraId="727F1C88" w14:textId="77777777" w:rsidR="008258E4" w:rsidRPr="00A81F98" w:rsidRDefault="008258E4" w:rsidP="008258E4">
      <w:pPr>
        <w:spacing w:after="0" w:line="240" w:lineRule="auto"/>
        <w:rPr>
          <w:rFonts w:eastAsia="Times New Roman" w:cs="Calibri"/>
          <w:b/>
          <w:bCs/>
          <w:color w:val="000000"/>
          <w:lang w:eastAsia="en-PH"/>
        </w:rPr>
      </w:pPr>
    </w:p>
    <w:p w14:paraId="11769255" w14:textId="77777777" w:rsidR="008258E4" w:rsidRPr="00A81F98" w:rsidRDefault="008258E4" w:rsidP="008258E4">
      <w:pPr>
        <w:spacing w:after="0" w:line="240" w:lineRule="auto"/>
        <w:rPr>
          <w:rFonts w:eastAsia="Times New Roman" w:cs="Calibri"/>
          <w:b/>
          <w:bCs/>
          <w:color w:val="000000"/>
          <w:lang w:eastAsia="en-PH"/>
        </w:rPr>
      </w:pPr>
    </w:p>
    <w:p w14:paraId="0CD88359" w14:textId="77777777" w:rsidR="008258E4" w:rsidRPr="00A81F98" w:rsidRDefault="008258E4" w:rsidP="008258E4">
      <w:pPr>
        <w:spacing w:after="0" w:line="240" w:lineRule="auto"/>
        <w:rPr>
          <w:rFonts w:eastAsia="Times New Roman" w:cs="Calibri"/>
          <w:b/>
          <w:bCs/>
          <w:color w:val="000000"/>
          <w:lang w:eastAsia="en-PH"/>
        </w:rPr>
      </w:pPr>
    </w:p>
    <w:p w14:paraId="6933B736" w14:textId="77777777" w:rsidR="008258E4" w:rsidRPr="00A81F98" w:rsidRDefault="008258E4" w:rsidP="008258E4">
      <w:pPr>
        <w:spacing w:after="0" w:line="240" w:lineRule="auto"/>
        <w:rPr>
          <w:rFonts w:eastAsia="Times New Roman" w:cs="Calibri"/>
          <w:b/>
          <w:bCs/>
          <w:color w:val="000000"/>
          <w:lang w:eastAsia="en-PH"/>
        </w:rPr>
      </w:pPr>
    </w:p>
    <w:p w14:paraId="00087035" w14:textId="77777777" w:rsidR="008258E4" w:rsidRPr="00A81F98" w:rsidRDefault="008258E4" w:rsidP="008258E4">
      <w:pPr>
        <w:spacing w:after="0" w:line="240" w:lineRule="auto"/>
        <w:rPr>
          <w:rFonts w:eastAsia="Times New Roman" w:cs="Calibri"/>
          <w:b/>
          <w:bCs/>
          <w:color w:val="000000"/>
          <w:lang w:eastAsia="en-PH"/>
        </w:rPr>
      </w:pPr>
    </w:p>
    <w:p w14:paraId="5EC54FB5" w14:textId="77777777" w:rsidR="008258E4" w:rsidRPr="00A81F98" w:rsidRDefault="008258E4" w:rsidP="008258E4">
      <w:pPr>
        <w:spacing w:after="0" w:line="240" w:lineRule="auto"/>
        <w:rPr>
          <w:rFonts w:eastAsia="Times New Roman" w:cs="Calibri"/>
          <w:b/>
          <w:bCs/>
          <w:color w:val="000000"/>
          <w:lang w:eastAsia="en-PH"/>
        </w:rPr>
      </w:pPr>
    </w:p>
    <w:p w14:paraId="528FC445" w14:textId="77777777" w:rsidR="008258E4" w:rsidRPr="00A81F98" w:rsidRDefault="008258E4" w:rsidP="008258E4">
      <w:pPr>
        <w:spacing w:after="0" w:line="240" w:lineRule="auto"/>
        <w:rPr>
          <w:rFonts w:eastAsia="Times New Roman" w:cs="Calibri"/>
          <w:b/>
          <w:bCs/>
          <w:color w:val="000000"/>
          <w:lang w:eastAsia="en-PH"/>
        </w:rPr>
      </w:pPr>
    </w:p>
    <w:p w14:paraId="706979A8" w14:textId="77777777" w:rsidR="008258E4" w:rsidRPr="00A81F98" w:rsidRDefault="008258E4" w:rsidP="008258E4">
      <w:pPr>
        <w:spacing w:after="0" w:line="240" w:lineRule="auto"/>
        <w:rPr>
          <w:rFonts w:eastAsia="Times New Roman" w:cs="Calibri"/>
          <w:b/>
          <w:bCs/>
          <w:color w:val="000000"/>
          <w:lang w:eastAsia="en-PH"/>
        </w:rPr>
      </w:pPr>
    </w:p>
    <w:p w14:paraId="196D2622" w14:textId="77777777" w:rsidR="008258E4" w:rsidRPr="00A81F98" w:rsidRDefault="008258E4" w:rsidP="008258E4">
      <w:pPr>
        <w:spacing w:after="0" w:line="240" w:lineRule="auto"/>
        <w:rPr>
          <w:rFonts w:eastAsia="Times New Roman" w:cs="Calibri"/>
          <w:b/>
          <w:bCs/>
          <w:color w:val="000000"/>
          <w:lang w:eastAsia="en-PH"/>
        </w:rPr>
      </w:pPr>
    </w:p>
    <w:p w14:paraId="0B5CA2D2" w14:textId="77777777" w:rsidR="008258E4" w:rsidRPr="00A81F98" w:rsidRDefault="008258E4" w:rsidP="008258E4">
      <w:pPr>
        <w:spacing w:after="0" w:line="240" w:lineRule="auto"/>
        <w:rPr>
          <w:rFonts w:eastAsia="Times New Roman" w:cs="Calibri"/>
          <w:b/>
          <w:bCs/>
          <w:color w:val="000000"/>
          <w:lang w:eastAsia="en-PH"/>
        </w:rPr>
      </w:pPr>
    </w:p>
    <w:p w14:paraId="7BDF1C2A" w14:textId="77777777" w:rsidR="008258E4" w:rsidRPr="00A81F98" w:rsidRDefault="008258E4" w:rsidP="008258E4">
      <w:pPr>
        <w:spacing w:after="0" w:line="240" w:lineRule="auto"/>
        <w:rPr>
          <w:rFonts w:eastAsia="Times New Roman" w:cs="Calibri"/>
          <w:b/>
          <w:bCs/>
          <w:color w:val="000000"/>
          <w:lang w:eastAsia="en-PH"/>
        </w:rPr>
      </w:pPr>
      <w:r w:rsidRPr="00B6085F">
        <w:rPr>
          <w:rFonts w:eastAsia="Times New Roman" w:cs="Calibri"/>
          <w:b/>
          <w:bCs/>
          <w:color w:val="000000"/>
          <w:lang w:eastAsia="en-PH"/>
        </w:rPr>
        <w:t>Appendix 2</w:t>
      </w:r>
      <w:r w:rsidRPr="00B6085F">
        <w:rPr>
          <w:rFonts w:eastAsia="Times New Roman" w:cs="Calibri"/>
          <w:color w:val="000000"/>
          <w:lang w:eastAsia="en-PH"/>
        </w:rPr>
        <w:t xml:space="preserve"> After-matching covariate balance results by matching technique among total eligible households in urban areas, Philippines, 2016</w:t>
      </w: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919"/>
        <w:gridCol w:w="831"/>
        <w:gridCol w:w="930"/>
        <w:gridCol w:w="663"/>
        <w:gridCol w:w="831"/>
        <w:gridCol w:w="831"/>
        <w:gridCol w:w="930"/>
        <w:gridCol w:w="663"/>
        <w:gridCol w:w="831"/>
        <w:gridCol w:w="831"/>
        <w:gridCol w:w="930"/>
        <w:gridCol w:w="664"/>
      </w:tblGrid>
      <w:tr w:rsidR="008258E4" w:rsidRPr="000D77A9" w14:paraId="6FFB1DEF" w14:textId="77777777" w:rsidTr="0040638E">
        <w:trPr>
          <w:trHeight w:val="183"/>
        </w:trPr>
        <w:tc>
          <w:tcPr>
            <w:tcW w:w="3197" w:type="dxa"/>
            <w:vMerge w:val="restart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14:paraId="39487B3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</w:p>
          <w:p w14:paraId="2CAB7526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Variables in Propensity Score Model</w:t>
            </w:r>
          </w:p>
        </w:tc>
        <w:tc>
          <w:tcPr>
            <w:tcW w:w="3340" w:type="dxa"/>
            <w:gridSpan w:val="4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14:paraId="48BA04E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 xml:space="preserve">Nearest Neighbor N=2, </w:t>
            </w:r>
            <w:proofErr w:type="spellStart"/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cal</w:t>
            </w:r>
            <w:proofErr w:type="spellEnd"/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 xml:space="preserve"> (0.001)</w:t>
            </w:r>
          </w:p>
        </w:tc>
        <w:tc>
          <w:tcPr>
            <w:tcW w:w="3227" w:type="dxa"/>
            <w:gridSpan w:val="4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14:paraId="235BD4F0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 xml:space="preserve">Radius, </w:t>
            </w:r>
            <w:proofErr w:type="spellStart"/>
            <w:proofErr w:type="gramStart"/>
            <w:r w:rsidRPr="000D77A9">
              <w:rPr>
                <w:rFonts w:cs="Calibri"/>
                <w:color w:val="000000"/>
                <w:sz w:val="20"/>
                <w:szCs w:val="20"/>
              </w:rPr>
              <w:t>cal</w:t>
            </w:r>
            <w:proofErr w:type="spellEnd"/>
            <w:r w:rsidRPr="000D77A9"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gramEnd"/>
            <w:r w:rsidRPr="000D77A9">
              <w:rPr>
                <w:rFonts w:cs="Calibri"/>
                <w:color w:val="000000"/>
                <w:sz w:val="20"/>
                <w:szCs w:val="20"/>
              </w:rPr>
              <w:t>0.001)</w:t>
            </w:r>
          </w:p>
        </w:tc>
        <w:tc>
          <w:tcPr>
            <w:tcW w:w="3186" w:type="dxa"/>
            <w:gridSpan w:val="4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14:paraId="1504B0B0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 xml:space="preserve">Kernel, </w:t>
            </w:r>
            <w:proofErr w:type="spellStart"/>
            <w:r w:rsidRPr="000D77A9">
              <w:rPr>
                <w:rFonts w:cs="Calibri"/>
                <w:color w:val="000000"/>
                <w:sz w:val="20"/>
                <w:szCs w:val="20"/>
              </w:rPr>
              <w:t>bwidth</w:t>
            </w:r>
            <w:proofErr w:type="spellEnd"/>
            <w:r w:rsidRPr="000D77A9">
              <w:rPr>
                <w:rFonts w:cs="Calibri"/>
                <w:color w:val="000000"/>
                <w:sz w:val="20"/>
                <w:szCs w:val="20"/>
              </w:rPr>
              <w:t xml:space="preserve"> (0.06)</w:t>
            </w:r>
          </w:p>
        </w:tc>
      </w:tr>
      <w:tr w:rsidR="008258E4" w:rsidRPr="000D77A9" w14:paraId="0AA92B1D" w14:textId="77777777" w:rsidTr="0040638E">
        <w:trPr>
          <w:trHeight w:val="384"/>
        </w:trPr>
        <w:tc>
          <w:tcPr>
            <w:tcW w:w="3197" w:type="dxa"/>
            <w:vMerge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0FB85D6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41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2EE3EA66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Mean (CCT=1)</w:t>
            </w:r>
          </w:p>
        </w:tc>
        <w:tc>
          <w:tcPr>
            <w:tcW w:w="825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78A40472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Mean (CCT=0)</w:t>
            </w:r>
          </w:p>
        </w:tc>
        <w:tc>
          <w:tcPr>
            <w:tcW w:w="897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474B8ED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Standard Bias (%)</w:t>
            </w:r>
          </w:p>
        </w:tc>
        <w:tc>
          <w:tcPr>
            <w:tcW w:w="677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38B47B1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</w:p>
          <w:p w14:paraId="7EE3142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t-stat</w:t>
            </w:r>
          </w:p>
        </w:tc>
        <w:tc>
          <w:tcPr>
            <w:tcW w:w="826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6888B3C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Mean (CCT=1)</w:t>
            </w:r>
          </w:p>
        </w:tc>
        <w:tc>
          <w:tcPr>
            <w:tcW w:w="826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5F656EC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Mean (CCT=0)</w:t>
            </w:r>
          </w:p>
        </w:tc>
        <w:tc>
          <w:tcPr>
            <w:tcW w:w="898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515866F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Standard Bias (%)</w:t>
            </w:r>
          </w:p>
        </w:tc>
        <w:tc>
          <w:tcPr>
            <w:tcW w:w="677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47731049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</w:p>
          <w:p w14:paraId="2444925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t-stat</w:t>
            </w:r>
          </w:p>
        </w:tc>
        <w:tc>
          <w:tcPr>
            <w:tcW w:w="826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75AEFAE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Mean (CCT=1)</w:t>
            </w:r>
          </w:p>
        </w:tc>
        <w:tc>
          <w:tcPr>
            <w:tcW w:w="826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54DD68C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Mean (CCT=0)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4D0A99D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Standard Bias (%)</w:t>
            </w:r>
          </w:p>
        </w:tc>
        <w:tc>
          <w:tcPr>
            <w:tcW w:w="678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2ABD1311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</w:p>
          <w:p w14:paraId="329148F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t-stat</w:t>
            </w:r>
          </w:p>
        </w:tc>
      </w:tr>
      <w:tr w:rsidR="008258E4" w:rsidRPr="000D77A9" w14:paraId="230EA96B" w14:textId="77777777" w:rsidTr="0040638E">
        <w:trPr>
          <w:trHeight w:val="147"/>
        </w:trPr>
        <w:tc>
          <w:tcPr>
            <w:tcW w:w="3197" w:type="dxa"/>
            <w:tcBorders>
              <w:top w:val="single" w:sz="18" w:space="0" w:color="auto"/>
            </w:tcBorders>
            <w:noWrap/>
            <w:hideMark/>
          </w:tcPr>
          <w:p w14:paraId="16E7A2E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HH head is married</w:t>
            </w:r>
          </w:p>
        </w:tc>
        <w:tc>
          <w:tcPr>
            <w:tcW w:w="941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4F61F1B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825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7B835D09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897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799514C2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-1.30</w:t>
            </w:r>
          </w:p>
        </w:tc>
        <w:tc>
          <w:tcPr>
            <w:tcW w:w="677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674A454B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826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275140F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826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7335FAB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898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78E097D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-3.80</w:t>
            </w:r>
          </w:p>
        </w:tc>
        <w:tc>
          <w:tcPr>
            <w:tcW w:w="677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5B2E376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826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1711111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826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04CA481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856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5F3BBFC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-2.50</w:t>
            </w:r>
          </w:p>
        </w:tc>
        <w:tc>
          <w:tcPr>
            <w:tcW w:w="678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1238AB41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-0.39</w:t>
            </w:r>
          </w:p>
        </w:tc>
      </w:tr>
      <w:tr w:rsidR="008258E4" w:rsidRPr="000D77A9" w14:paraId="6970DD75" w14:textId="77777777" w:rsidTr="0040638E">
        <w:trPr>
          <w:trHeight w:val="207"/>
        </w:trPr>
        <w:tc>
          <w:tcPr>
            <w:tcW w:w="3197" w:type="dxa"/>
            <w:noWrap/>
            <w:hideMark/>
          </w:tcPr>
          <w:p w14:paraId="04862852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HH head is male</w:t>
            </w:r>
          </w:p>
        </w:tc>
        <w:tc>
          <w:tcPr>
            <w:tcW w:w="941" w:type="dxa"/>
            <w:noWrap/>
            <w:vAlign w:val="bottom"/>
            <w:hideMark/>
          </w:tcPr>
          <w:p w14:paraId="29C578F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825" w:type="dxa"/>
            <w:noWrap/>
            <w:vAlign w:val="bottom"/>
            <w:hideMark/>
          </w:tcPr>
          <w:p w14:paraId="17BEE896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897" w:type="dxa"/>
            <w:noWrap/>
            <w:vAlign w:val="bottom"/>
            <w:hideMark/>
          </w:tcPr>
          <w:p w14:paraId="11ED8D3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677" w:type="dxa"/>
            <w:noWrap/>
            <w:vAlign w:val="bottom"/>
            <w:hideMark/>
          </w:tcPr>
          <w:p w14:paraId="614E94A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26" w:type="dxa"/>
            <w:noWrap/>
            <w:vAlign w:val="bottom"/>
            <w:hideMark/>
          </w:tcPr>
          <w:p w14:paraId="1EAA7EB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826" w:type="dxa"/>
            <w:noWrap/>
            <w:vAlign w:val="bottom"/>
            <w:hideMark/>
          </w:tcPr>
          <w:p w14:paraId="0DCB684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898" w:type="dxa"/>
            <w:noWrap/>
            <w:vAlign w:val="bottom"/>
            <w:hideMark/>
          </w:tcPr>
          <w:p w14:paraId="4F6D328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4.90</w:t>
            </w:r>
          </w:p>
        </w:tc>
        <w:tc>
          <w:tcPr>
            <w:tcW w:w="677" w:type="dxa"/>
            <w:noWrap/>
            <w:vAlign w:val="bottom"/>
            <w:hideMark/>
          </w:tcPr>
          <w:p w14:paraId="2B395099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826" w:type="dxa"/>
            <w:noWrap/>
            <w:vAlign w:val="bottom"/>
            <w:hideMark/>
          </w:tcPr>
          <w:p w14:paraId="50D5BD5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826" w:type="dxa"/>
            <w:noWrap/>
            <w:vAlign w:val="bottom"/>
            <w:hideMark/>
          </w:tcPr>
          <w:p w14:paraId="32CDC8E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856" w:type="dxa"/>
            <w:noWrap/>
            <w:vAlign w:val="bottom"/>
            <w:hideMark/>
          </w:tcPr>
          <w:p w14:paraId="1BA17AB9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678" w:type="dxa"/>
            <w:noWrap/>
            <w:vAlign w:val="bottom"/>
            <w:hideMark/>
          </w:tcPr>
          <w:p w14:paraId="1CEDCA26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0.26</w:t>
            </w:r>
          </w:p>
        </w:tc>
      </w:tr>
      <w:tr w:rsidR="008258E4" w:rsidRPr="000D77A9" w14:paraId="370BB1E3" w14:textId="77777777" w:rsidTr="0040638E">
        <w:trPr>
          <w:trHeight w:val="125"/>
        </w:trPr>
        <w:tc>
          <w:tcPr>
            <w:tcW w:w="3197" w:type="dxa"/>
            <w:noWrap/>
            <w:hideMark/>
          </w:tcPr>
          <w:p w14:paraId="29ECC08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HH head is employed</w:t>
            </w:r>
          </w:p>
        </w:tc>
        <w:tc>
          <w:tcPr>
            <w:tcW w:w="941" w:type="dxa"/>
            <w:noWrap/>
            <w:vAlign w:val="bottom"/>
            <w:hideMark/>
          </w:tcPr>
          <w:p w14:paraId="7AA39C0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825" w:type="dxa"/>
            <w:noWrap/>
            <w:vAlign w:val="bottom"/>
            <w:hideMark/>
          </w:tcPr>
          <w:p w14:paraId="71A61C06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897" w:type="dxa"/>
            <w:noWrap/>
            <w:vAlign w:val="bottom"/>
            <w:hideMark/>
          </w:tcPr>
          <w:p w14:paraId="0C8DFDB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677" w:type="dxa"/>
            <w:noWrap/>
            <w:vAlign w:val="bottom"/>
            <w:hideMark/>
          </w:tcPr>
          <w:p w14:paraId="3E4AAF0B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826" w:type="dxa"/>
            <w:noWrap/>
            <w:vAlign w:val="bottom"/>
            <w:hideMark/>
          </w:tcPr>
          <w:p w14:paraId="522A0BD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826" w:type="dxa"/>
            <w:noWrap/>
            <w:vAlign w:val="bottom"/>
            <w:hideMark/>
          </w:tcPr>
          <w:p w14:paraId="32161971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898" w:type="dxa"/>
            <w:noWrap/>
            <w:vAlign w:val="bottom"/>
            <w:hideMark/>
          </w:tcPr>
          <w:p w14:paraId="14DADD12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-2.00</w:t>
            </w:r>
          </w:p>
        </w:tc>
        <w:tc>
          <w:tcPr>
            <w:tcW w:w="677" w:type="dxa"/>
            <w:noWrap/>
            <w:vAlign w:val="bottom"/>
            <w:hideMark/>
          </w:tcPr>
          <w:p w14:paraId="2B5FA6E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826" w:type="dxa"/>
            <w:noWrap/>
            <w:vAlign w:val="bottom"/>
            <w:hideMark/>
          </w:tcPr>
          <w:p w14:paraId="0F938C1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826" w:type="dxa"/>
            <w:noWrap/>
            <w:vAlign w:val="bottom"/>
            <w:hideMark/>
          </w:tcPr>
          <w:p w14:paraId="2A723ED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856" w:type="dxa"/>
            <w:noWrap/>
            <w:vAlign w:val="bottom"/>
            <w:hideMark/>
          </w:tcPr>
          <w:p w14:paraId="7BE0F0C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-1.30</w:t>
            </w:r>
          </w:p>
        </w:tc>
        <w:tc>
          <w:tcPr>
            <w:tcW w:w="678" w:type="dxa"/>
            <w:noWrap/>
            <w:vAlign w:val="bottom"/>
            <w:hideMark/>
          </w:tcPr>
          <w:p w14:paraId="7F81F11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-0.22</w:t>
            </w:r>
          </w:p>
        </w:tc>
      </w:tr>
      <w:tr w:rsidR="008258E4" w:rsidRPr="000D77A9" w14:paraId="396CFB85" w14:textId="77777777" w:rsidTr="0040638E">
        <w:trPr>
          <w:trHeight w:val="157"/>
        </w:trPr>
        <w:tc>
          <w:tcPr>
            <w:tcW w:w="3197" w:type="dxa"/>
            <w:noWrap/>
            <w:hideMark/>
          </w:tcPr>
          <w:p w14:paraId="56B42EE6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HH head has no education</w:t>
            </w:r>
          </w:p>
        </w:tc>
        <w:tc>
          <w:tcPr>
            <w:tcW w:w="941" w:type="dxa"/>
            <w:noWrap/>
            <w:vAlign w:val="bottom"/>
            <w:hideMark/>
          </w:tcPr>
          <w:p w14:paraId="59781AC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25" w:type="dxa"/>
            <w:noWrap/>
            <w:vAlign w:val="bottom"/>
            <w:hideMark/>
          </w:tcPr>
          <w:p w14:paraId="6FA8FDD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897" w:type="dxa"/>
            <w:noWrap/>
            <w:vAlign w:val="bottom"/>
            <w:hideMark/>
          </w:tcPr>
          <w:p w14:paraId="41200DDB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-7.50</w:t>
            </w:r>
          </w:p>
        </w:tc>
        <w:tc>
          <w:tcPr>
            <w:tcW w:w="677" w:type="dxa"/>
            <w:noWrap/>
            <w:vAlign w:val="bottom"/>
            <w:hideMark/>
          </w:tcPr>
          <w:p w14:paraId="05C06D1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-0.95</w:t>
            </w:r>
          </w:p>
        </w:tc>
        <w:tc>
          <w:tcPr>
            <w:tcW w:w="826" w:type="dxa"/>
            <w:noWrap/>
            <w:vAlign w:val="bottom"/>
            <w:hideMark/>
          </w:tcPr>
          <w:p w14:paraId="4225DFB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26" w:type="dxa"/>
            <w:noWrap/>
            <w:vAlign w:val="bottom"/>
            <w:hideMark/>
          </w:tcPr>
          <w:p w14:paraId="4204AA4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898" w:type="dxa"/>
            <w:noWrap/>
            <w:vAlign w:val="bottom"/>
            <w:hideMark/>
          </w:tcPr>
          <w:p w14:paraId="4805391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-7.30</w:t>
            </w:r>
          </w:p>
        </w:tc>
        <w:tc>
          <w:tcPr>
            <w:tcW w:w="677" w:type="dxa"/>
            <w:noWrap/>
            <w:vAlign w:val="bottom"/>
            <w:hideMark/>
          </w:tcPr>
          <w:p w14:paraId="0B6CE6C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-0.92</w:t>
            </w:r>
          </w:p>
        </w:tc>
        <w:tc>
          <w:tcPr>
            <w:tcW w:w="826" w:type="dxa"/>
            <w:noWrap/>
            <w:vAlign w:val="bottom"/>
            <w:hideMark/>
          </w:tcPr>
          <w:p w14:paraId="6BDE209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826" w:type="dxa"/>
            <w:noWrap/>
            <w:vAlign w:val="bottom"/>
            <w:hideMark/>
          </w:tcPr>
          <w:p w14:paraId="4394C820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856" w:type="dxa"/>
            <w:noWrap/>
            <w:vAlign w:val="bottom"/>
            <w:hideMark/>
          </w:tcPr>
          <w:p w14:paraId="3DCE3EE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678" w:type="dxa"/>
            <w:noWrap/>
            <w:vAlign w:val="bottom"/>
            <w:hideMark/>
          </w:tcPr>
          <w:p w14:paraId="2C50F8F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0.52</w:t>
            </w:r>
          </w:p>
        </w:tc>
      </w:tr>
      <w:tr w:rsidR="008258E4" w:rsidRPr="000D77A9" w14:paraId="3BB04208" w14:textId="77777777" w:rsidTr="0040638E">
        <w:trPr>
          <w:trHeight w:val="193"/>
        </w:trPr>
        <w:tc>
          <w:tcPr>
            <w:tcW w:w="3197" w:type="dxa"/>
            <w:noWrap/>
            <w:hideMark/>
          </w:tcPr>
          <w:p w14:paraId="24F9EF9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HH size</w:t>
            </w:r>
          </w:p>
        </w:tc>
        <w:tc>
          <w:tcPr>
            <w:tcW w:w="941" w:type="dxa"/>
            <w:noWrap/>
            <w:vAlign w:val="bottom"/>
            <w:hideMark/>
          </w:tcPr>
          <w:p w14:paraId="2369384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5.72</w:t>
            </w:r>
          </w:p>
        </w:tc>
        <w:tc>
          <w:tcPr>
            <w:tcW w:w="825" w:type="dxa"/>
            <w:noWrap/>
            <w:vAlign w:val="bottom"/>
            <w:hideMark/>
          </w:tcPr>
          <w:p w14:paraId="16A05C5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5.65</w:t>
            </w:r>
          </w:p>
        </w:tc>
        <w:tc>
          <w:tcPr>
            <w:tcW w:w="897" w:type="dxa"/>
            <w:noWrap/>
            <w:vAlign w:val="bottom"/>
            <w:hideMark/>
          </w:tcPr>
          <w:p w14:paraId="2102AAE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677" w:type="dxa"/>
            <w:noWrap/>
            <w:vAlign w:val="bottom"/>
            <w:hideMark/>
          </w:tcPr>
          <w:p w14:paraId="7E63361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826" w:type="dxa"/>
            <w:noWrap/>
            <w:vAlign w:val="bottom"/>
            <w:hideMark/>
          </w:tcPr>
          <w:p w14:paraId="3F1EBF7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5.72</w:t>
            </w:r>
          </w:p>
        </w:tc>
        <w:tc>
          <w:tcPr>
            <w:tcW w:w="826" w:type="dxa"/>
            <w:noWrap/>
            <w:vAlign w:val="bottom"/>
            <w:hideMark/>
          </w:tcPr>
          <w:p w14:paraId="19A4DBA1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5.64</w:t>
            </w:r>
          </w:p>
        </w:tc>
        <w:tc>
          <w:tcPr>
            <w:tcW w:w="898" w:type="dxa"/>
            <w:noWrap/>
            <w:vAlign w:val="bottom"/>
            <w:hideMark/>
          </w:tcPr>
          <w:p w14:paraId="648A725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3.90</w:t>
            </w:r>
          </w:p>
        </w:tc>
        <w:tc>
          <w:tcPr>
            <w:tcW w:w="677" w:type="dxa"/>
            <w:noWrap/>
            <w:vAlign w:val="bottom"/>
            <w:hideMark/>
          </w:tcPr>
          <w:p w14:paraId="2E50B4E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826" w:type="dxa"/>
            <w:noWrap/>
            <w:vAlign w:val="bottom"/>
            <w:hideMark/>
          </w:tcPr>
          <w:p w14:paraId="6938676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6.20</w:t>
            </w:r>
          </w:p>
        </w:tc>
        <w:tc>
          <w:tcPr>
            <w:tcW w:w="826" w:type="dxa"/>
            <w:noWrap/>
            <w:vAlign w:val="bottom"/>
            <w:hideMark/>
          </w:tcPr>
          <w:p w14:paraId="33E35BF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6.18</w:t>
            </w:r>
          </w:p>
        </w:tc>
        <w:tc>
          <w:tcPr>
            <w:tcW w:w="856" w:type="dxa"/>
            <w:noWrap/>
            <w:vAlign w:val="bottom"/>
            <w:hideMark/>
          </w:tcPr>
          <w:p w14:paraId="344CF1FF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678" w:type="dxa"/>
            <w:noWrap/>
            <w:vAlign w:val="bottom"/>
            <w:hideMark/>
          </w:tcPr>
          <w:p w14:paraId="06EC8B7F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0.10</w:t>
            </w:r>
          </w:p>
        </w:tc>
      </w:tr>
      <w:tr w:rsidR="008258E4" w:rsidRPr="000D77A9" w14:paraId="3E7F9F6B" w14:textId="77777777" w:rsidTr="0040638E">
        <w:trPr>
          <w:trHeight w:val="97"/>
        </w:trPr>
        <w:tc>
          <w:tcPr>
            <w:tcW w:w="3197" w:type="dxa"/>
            <w:noWrap/>
            <w:hideMark/>
          </w:tcPr>
          <w:p w14:paraId="73E1FDE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 xml:space="preserve">No. of HH members 13-18 years old </w:t>
            </w:r>
          </w:p>
        </w:tc>
        <w:tc>
          <w:tcPr>
            <w:tcW w:w="941" w:type="dxa"/>
            <w:noWrap/>
            <w:vAlign w:val="bottom"/>
            <w:hideMark/>
          </w:tcPr>
          <w:p w14:paraId="3FD66E52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825" w:type="dxa"/>
            <w:noWrap/>
            <w:vAlign w:val="bottom"/>
            <w:hideMark/>
          </w:tcPr>
          <w:p w14:paraId="20530CB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897" w:type="dxa"/>
            <w:noWrap/>
            <w:vAlign w:val="bottom"/>
            <w:hideMark/>
          </w:tcPr>
          <w:p w14:paraId="2D1C9D6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5.90</w:t>
            </w:r>
          </w:p>
        </w:tc>
        <w:tc>
          <w:tcPr>
            <w:tcW w:w="677" w:type="dxa"/>
            <w:noWrap/>
            <w:vAlign w:val="bottom"/>
            <w:hideMark/>
          </w:tcPr>
          <w:p w14:paraId="3DCF641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826" w:type="dxa"/>
            <w:noWrap/>
            <w:vAlign w:val="bottom"/>
            <w:hideMark/>
          </w:tcPr>
          <w:p w14:paraId="583FA0D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826" w:type="dxa"/>
            <w:noWrap/>
            <w:vAlign w:val="bottom"/>
            <w:hideMark/>
          </w:tcPr>
          <w:p w14:paraId="1C0B4EA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898" w:type="dxa"/>
            <w:noWrap/>
            <w:vAlign w:val="bottom"/>
            <w:hideMark/>
          </w:tcPr>
          <w:p w14:paraId="78D5F72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8.20</w:t>
            </w:r>
          </w:p>
        </w:tc>
        <w:tc>
          <w:tcPr>
            <w:tcW w:w="677" w:type="dxa"/>
            <w:noWrap/>
            <w:vAlign w:val="bottom"/>
            <w:hideMark/>
          </w:tcPr>
          <w:p w14:paraId="43773E6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826" w:type="dxa"/>
            <w:noWrap/>
            <w:vAlign w:val="bottom"/>
            <w:hideMark/>
          </w:tcPr>
          <w:p w14:paraId="50A1C7E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826" w:type="dxa"/>
            <w:noWrap/>
            <w:vAlign w:val="bottom"/>
            <w:hideMark/>
          </w:tcPr>
          <w:p w14:paraId="697F3552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856" w:type="dxa"/>
            <w:noWrap/>
            <w:vAlign w:val="bottom"/>
            <w:hideMark/>
          </w:tcPr>
          <w:p w14:paraId="502D7869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-0.80</w:t>
            </w:r>
          </w:p>
        </w:tc>
        <w:tc>
          <w:tcPr>
            <w:tcW w:w="678" w:type="dxa"/>
            <w:noWrap/>
            <w:vAlign w:val="bottom"/>
            <w:hideMark/>
          </w:tcPr>
          <w:p w14:paraId="7B71240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-0.10</w:t>
            </w:r>
          </w:p>
        </w:tc>
      </w:tr>
      <w:tr w:rsidR="008258E4" w:rsidRPr="000D77A9" w14:paraId="4CC9EB27" w14:textId="77777777" w:rsidTr="0040638E">
        <w:trPr>
          <w:trHeight w:val="144"/>
        </w:trPr>
        <w:tc>
          <w:tcPr>
            <w:tcW w:w="3197" w:type="dxa"/>
            <w:noWrap/>
            <w:hideMark/>
          </w:tcPr>
          <w:p w14:paraId="4113B05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Floor area of the house</w:t>
            </w:r>
          </w:p>
        </w:tc>
        <w:tc>
          <w:tcPr>
            <w:tcW w:w="941" w:type="dxa"/>
            <w:noWrap/>
            <w:vAlign w:val="bottom"/>
            <w:hideMark/>
          </w:tcPr>
          <w:p w14:paraId="2B61366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36.16</w:t>
            </w:r>
          </w:p>
        </w:tc>
        <w:tc>
          <w:tcPr>
            <w:tcW w:w="825" w:type="dxa"/>
            <w:noWrap/>
            <w:vAlign w:val="bottom"/>
            <w:hideMark/>
          </w:tcPr>
          <w:p w14:paraId="4B71C33F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35.12</w:t>
            </w:r>
          </w:p>
        </w:tc>
        <w:tc>
          <w:tcPr>
            <w:tcW w:w="897" w:type="dxa"/>
            <w:noWrap/>
            <w:vAlign w:val="bottom"/>
            <w:hideMark/>
          </w:tcPr>
          <w:p w14:paraId="665C24F2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677" w:type="dxa"/>
            <w:noWrap/>
            <w:vAlign w:val="bottom"/>
            <w:hideMark/>
          </w:tcPr>
          <w:p w14:paraId="780248A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826" w:type="dxa"/>
            <w:noWrap/>
            <w:vAlign w:val="bottom"/>
            <w:hideMark/>
          </w:tcPr>
          <w:p w14:paraId="0AAB233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36.16</w:t>
            </w:r>
          </w:p>
        </w:tc>
        <w:tc>
          <w:tcPr>
            <w:tcW w:w="826" w:type="dxa"/>
            <w:noWrap/>
            <w:vAlign w:val="bottom"/>
            <w:hideMark/>
          </w:tcPr>
          <w:p w14:paraId="6272ACF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34.61</w:t>
            </w:r>
          </w:p>
        </w:tc>
        <w:tc>
          <w:tcPr>
            <w:tcW w:w="898" w:type="dxa"/>
            <w:noWrap/>
            <w:vAlign w:val="bottom"/>
            <w:hideMark/>
          </w:tcPr>
          <w:p w14:paraId="6461DA6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5.10</w:t>
            </w:r>
          </w:p>
        </w:tc>
        <w:tc>
          <w:tcPr>
            <w:tcW w:w="677" w:type="dxa"/>
            <w:noWrap/>
            <w:vAlign w:val="bottom"/>
            <w:hideMark/>
          </w:tcPr>
          <w:p w14:paraId="1905032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826" w:type="dxa"/>
            <w:noWrap/>
            <w:vAlign w:val="bottom"/>
            <w:hideMark/>
          </w:tcPr>
          <w:p w14:paraId="7057BA0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35.90</w:t>
            </w:r>
          </w:p>
        </w:tc>
        <w:tc>
          <w:tcPr>
            <w:tcW w:w="826" w:type="dxa"/>
            <w:noWrap/>
            <w:vAlign w:val="bottom"/>
            <w:hideMark/>
          </w:tcPr>
          <w:p w14:paraId="7089635B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35.35</w:t>
            </w:r>
          </w:p>
        </w:tc>
        <w:tc>
          <w:tcPr>
            <w:tcW w:w="856" w:type="dxa"/>
            <w:noWrap/>
            <w:vAlign w:val="bottom"/>
            <w:hideMark/>
          </w:tcPr>
          <w:p w14:paraId="61B583C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678" w:type="dxa"/>
            <w:noWrap/>
            <w:vAlign w:val="bottom"/>
            <w:hideMark/>
          </w:tcPr>
          <w:p w14:paraId="0B8D74E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0.26</w:t>
            </w:r>
          </w:p>
        </w:tc>
      </w:tr>
      <w:tr w:rsidR="008258E4" w:rsidRPr="000D77A9" w14:paraId="2AC6F1CE" w14:textId="77777777" w:rsidTr="0040638E">
        <w:trPr>
          <w:trHeight w:val="203"/>
        </w:trPr>
        <w:tc>
          <w:tcPr>
            <w:tcW w:w="3197" w:type="dxa"/>
            <w:noWrap/>
            <w:hideMark/>
          </w:tcPr>
          <w:p w14:paraId="794F03F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HH has at least 1 motorcycle</w:t>
            </w:r>
          </w:p>
        </w:tc>
        <w:tc>
          <w:tcPr>
            <w:tcW w:w="941" w:type="dxa"/>
            <w:noWrap/>
            <w:vAlign w:val="bottom"/>
            <w:hideMark/>
          </w:tcPr>
          <w:p w14:paraId="675821E6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25" w:type="dxa"/>
            <w:noWrap/>
            <w:vAlign w:val="bottom"/>
            <w:hideMark/>
          </w:tcPr>
          <w:p w14:paraId="3B19687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897" w:type="dxa"/>
            <w:noWrap/>
            <w:vAlign w:val="bottom"/>
            <w:hideMark/>
          </w:tcPr>
          <w:p w14:paraId="58C99D5B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7.80</w:t>
            </w:r>
          </w:p>
        </w:tc>
        <w:tc>
          <w:tcPr>
            <w:tcW w:w="677" w:type="dxa"/>
            <w:noWrap/>
            <w:vAlign w:val="bottom"/>
            <w:hideMark/>
          </w:tcPr>
          <w:p w14:paraId="49A69D20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26" w:type="dxa"/>
            <w:noWrap/>
            <w:vAlign w:val="bottom"/>
            <w:hideMark/>
          </w:tcPr>
          <w:p w14:paraId="17E6B22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26" w:type="dxa"/>
            <w:noWrap/>
            <w:vAlign w:val="bottom"/>
            <w:hideMark/>
          </w:tcPr>
          <w:p w14:paraId="084CB692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898" w:type="dxa"/>
            <w:noWrap/>
            <w:vAlign w:val="bottom"/>
            <w:hideMark/>
          </w:tcPr>
          <w:p w14:paraId="0204A7F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3.90</w:t>
            </w:r>
          </w:p>
        </w:tc>
        <w:tc>
          <w:tcPr>
            <w:tcW w:w="677" w:type="dxa"/>
            <w:noWrap/>
            <w:vAlign w:val="bottom"/>
            <w:hideMark/>
          </w:tcPr>
          <w:p w14:paraId="07ABF5D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826" w:type="dxa"/>
            <w:noWrap/>
            <w:vAlign w:val="bottom"/>
            <w:hideMark/>
          </w:tcPr>
          <w:p w14:paraId="6B03D7E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826" w:type="dxa"/>
            <w:noWrap/>
            <w:vAlign w:val="bottom"/>
            <w:hideMark/>
          </w:tcPr>
          <w:p w14:paraId="0D7FC296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856" w:type="dxa"/>
            <w:noWrap/>
            <w:vAlign w:val="bottom"/>
            <w:hideMark/>
          </w:tcPr>
          <w:p w14:paraId="7958A5D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678" w:type="dxa"/>
            <w:noWrap/>
            <w:vAlign w:val="bottom"/>
            <w:hideMark/>
          </w:tcPr>
          <w:p w14:paraId="58E02A6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0.12</w:t>
            </w:r>
          </w:p>
        </w:tc>
      </w:tr>
      <w:tr w:rsidR="008258E4" w:rsidRPr="000D77A9" w14:paraId="63BB46FD" w14:textId="77777777" w:rsidTr="0040638E">
        <w:trPr>
          <w:trHeight w:val="108"/>
        </w:trPr>
        <w:tc>
          <w:tcPr>
            <w:tcW w:w="3197" w:type="dxa"/>
            <w:noWrap/>
            <w:vAlign w:val="bottom"/>
            <w:hideMark/>
          </w:tcPr>
          <w:p w14:paraId="2D373D82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 xml:space="preserve">HH belongs to income decile 1 </w:t>
            </w:r>
          </w:p>
        </w:tc>
        <w:tc>
          <w:tcPr>
            <w:tcW w:w="941" w:type="dxa"/>
            <w:noWrap/>
            <w:vAlign w:val="bottom"/>
            <w:hideMark/>
          </w:tcPr>
          <w:p w14:paraId="3B3F7D9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825" w:type="dxa"/>
            <w:noWrap/>
            <w:vAlign w:val="bottom"/>
            <w:hideMark/>
          </w:tcPr>
          <w:p w14:paraId="0DC2E4A1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97" w:type="dxa"/>
            <w:noWrap/>
            <w:vAlign w:val="bottom"/>
            <w:hideMark/>
          </w:tcPr>
          <w:p w14:paraId="08C999E2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677" w:type="dxa"/>
            <w:noWrap/>
            <w:vAlign w:val="bottom"/>
            <w:hideMark/>
          </w:tcPr>
          <w:p w14:paraId="392118B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826" w:type="dxa"/>
            <w:noWrap/>
            <w:vAlign w:val="bottom"/>
            <w:hideMark/>
          </w:tcPr>
          <w:p w14:paraId="45BE055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826" w:type="dxa"/>
            <w:noWrap/>
            <w:vAlign w:val="bottom"/>
            <w:hideMark/>
          </w:tcPr>
          <w:p w14:paraId="25E0954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98" w:type="dxa"/>
            <w:noWrap/>
            <w:vAlign w:val="bottom"/>
            <w:hideMark/>
          </w:tcPr>
          <w:p w14:paraId="33CCA6FB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677" w:type="dxa"/>
            <w:noWrap/>
            <w:vAlign w:val="bottom"/>
            <w:hideMark/>
          </w:tcPr>
          <w:p w14:paraId="4D2EB64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26" w:type="dxa"/>
            <w:noWrap/>
            <w:vAlign w:val="bottom"/>
            <w:hideMark/>
          </w:tcPr>
          <w:p w14:paraId="1413025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826" w:type="dxa"/>
            <w:noWrap/>
            <w:vAlign w:val="bottom"/>
            <w:hideMark/>
          </w:tcPr>
          <w:p w14:paraId="384D3020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56" w:type="dxa"/>
            <w:noWrap/>
            <w:vAlign w:val="bottom"/>
            <w:hideMark/>
          </w:tcPr>
          <w:p w14:paraId="043C0CC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6.80</w:t>
            </w:r>
          </w:p>
        </w:tc>
        <w:tc>
          <w:tcPr>
            <w:tcW w:w="678" w:type="dxa"/>
            <w:noWrap/>
            <w:vAlign w:val="bottom"/>
            <w:hideMark/>
          </w:tcPr>
          <w:p w14:paraId="0EC2D6E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0.81</w:t>
            </w:r>
          </w:p>
        </w:tc>
      </w:tr>
      <w:tr w:rsidR="008258E4" w:rsidRPr="000D77A9" w14:paraId="6566AA85" w14:textId="77777777" w:rsidTr="0040638E">
        <w:trPr>
          <w:trHeight w:val="167"/>
        </w:trPr>
        <w:tc>
          <w:tcPr>
            <w:tcW w:w="3197" w:type="dxa"/>
            <w:noWrap/>
            <w:vAlign w:val="bottom"/>
            <w:hideMark/>
          </w:tcPr>
          <w:p w14:paraId="229F476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HH belongs to income decile 2</w:t>
            </w:r>
          </w:p>
        </w:tc>
        <w:tc>
          <w:tcPr>
            <w:tcW w:w="941" w:type="dxa"/>
            <w:noWrap/>
            <w:vAlign w:val="bottom"/>
            <w:hideMark/>
          </w:tcPr>
          <w:p w14:paraId="53831F0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25" w:type="dxa"/>
            <w:noWrap/>
            <w:vAlign w:val="bottom"/>
            <w:hideMark/>
          </w:tcPr>
          <w:p w14:paraId="684AE706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897" w:type="dxa"/>
            <w:noWrap/>
            <w:vAlign w:val="bottom"/>
            <w:hideMark/>
          </w:tcPr>
          <w:p w14:paraId="1C8DBEF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-10.30</w:t>
            </w:r>
          </w:p>
        </w:tc>
        <w:tc>
          <w:tcPr>
            <w:tcW w:w="677" w:type="dxa"/>
            <w:noWrap/>
            <w:vAlign w:val="bottom"/>
            <w:hideMark/>
          </w:tcPr>
          <w:p w14:paraId="04E34E1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-1.21</w:t>
            </w:r>
          </w:p>
        </w:tc>
        <w:tc>
          <w:tcPr>
            <w:tcW w:w="826" w:type="dxa"/>
            <w:noWrap/>
            <w:vAlign w:val="bottom"/>
            <w:hideMark/>
          </w:tcPr>
          <w:p w14:paraId="1F378BB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26" w:type="dxa"/>
            <w:noWrap/>
            <w:vAlign w:val="bottom"/>
            <w:hideMark/>
          </w:tcPr>
          <w:p w14:paraId="30F7D0A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898" w:type="dxa"/>
            <w:noWrap/>
            <w:vAlign w:val="bottom"/>
            <w:hideMark/>
          </w:tcPr>
          <w:p w14:paraId="2E0BB8EF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-11.50</w:t>
            </w:r>
          </w:p>
        </w:tc>
        <w:tc>
          <w:tcPr>
            <w:tcW w:w="677" w:type="dxa"/>
            <w:noWrap/>
            <w:vAlign w:val="bottom"/>
            <w:hideMark/>
          </w:tcPr>
          <w:p w14:paraId="12C279C0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-1.34</w:t>
            </w:r>
          </w:p>
        </w:tc>
        <w:tc>
          <w:tcPr>
            <w:tcW w:w="826" w:type="dxa"/>
            <w:noWrap/>
            <w:vAlign w:val="bottom"/>
            <w:hideMark/>
          </w:tcPr>
          <w:p w14:paraId="49C574D2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26" w:type="dxa"/>
            <w:noWrap/>
            <w:vAlign w:val="bottom"/>
            <w:hideMark/>
          </w:tcPr>
          <w:p w14:paraId="371F6D5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56" w:type="dxa"/>
            <w:noWrap/>
            <w:vAlign w:val="bottom"/>
            <w:hideMark/>
          </w:tcPr>
          <w:p w14:paraId="4BB350C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678" w:type="dxa"/>
            <w:noWrap/>
            <w:vAlign w:val="bottom"/>
            <w:hideMark/>
          </w:tcPr>
          <w:p w14:paraId="392F449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0.21</w:t>
            </w:r>
          </w:p>
        </w:tc>
      </w:tr>
      <w:tr w:rsidR="008258E4" w:rsidRPr="000D77A9" w14:paraId="14E5C364" w14:textId="77777777" w:rsidTr="0040638E">
        <w:trPr>
          <w:trHeight w:val="109"/>
        </w:trPr>
        <w:tc>
          <w:tcPr>
            <w:tcW w:w="3197" w:type="dxa"/>
            <w:noWrap/>
            <w:vAlign w:val="bottom"/>
            <w:hideMark/>
          </w:tcPr>
          <w:p w14:paraId="2EA8987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HH belongs to income decile 3</w:t>
            </w:r>
          </w:p>
        </w:tc>
        <w:tc>
          <w:tcPr>
            <w:tcW w:w="941" w:type="dxa"/>
            <w:noWrap/>
            <w:vAlign w:val="bottom"/>
            <w:hideMark/>
          </w:tcPr>
          <w:p w14:paraId="14EDF981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825" w:type="dxa"/>
            <w:noWrap/>
            <w:vAlign w:val="bottom"/>
            <w:hideMark/>
          </w:tcPr>
          <w:p w14:paraId="08898F6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97" w:type="dxa"/>
            <w:noWrap/>
            <w:vAlign w:val="bottom"/>
            <w:hideMark/>
          </w:tcPr>
          <w:p w14:paraId="204F051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-10.00</w:t>
            </w:r>
          </w:p>
        </w:tc>
        <w:tc>
          <w:tcPr>
            <w:tcW w:w="677" w:type="dxa"/>
            <w:noWrap/>
            <w:vAlign w:val="bottom"/>
            <w:hideMark/>
          </w:tcPr>
          <w:p w14:paraId="1283E0D6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-1.14</w:t>
            </w:r>
          </w:p>
        </w:tc>
        <w:tc>
          <w:tcPr>
            <w:tcW w:w="826" w:type="dxa"/>
            <w:noWrap/>
            <w:vAlign w:val="bottom"/>
            <w:hideMark/>
          </w:tcPr>
          <w:p w14:paraId="6855272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826" w:type="dxa"/>
            <w:noWrap/>
            <w:vAlign w:val="bottom"/>
            <w:hideMark/>
          </w:tcPr>
          <w:p w14:paraId="25CC63A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898" w:type="dxa"/>
            <w:noWrap/>
            <w:vAlign w:val="bottom"/>
            <w:hideMark/>
          </w:tcPr>
          <w:p w14:paraId="2D17DF00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-4.70</w:t>
            </w:r>
          </w:p>
        </w:tc>
        <w:tc>
          <w:tcPr>
            <w:tcW w:w="677" w:type="dxa"/>
            <w:noWrap/>
            <w:vAlign w:val="bottom"/>
            <w:hideMark/>
          </w:tcPr>
          <w:p w14:paraId="07D2DAF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-0.55</w:t>
            </w:r>
          </w:p>
        </w:tc>
        <w:tc>
          <w:tcPr>
            <w:tcW w:w="826" w:type="dxa"/>
            <w:noWrap/>
            <w:vAlign w:val="bottom"/>
            <w:hideMark/>
          </w:tcPr>
          <w:p w14:paraId="3F27190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826" w:type="dxa"/>
            <w:noWrap/>
            <w:vAlign w:val="bottom"/>
            <w:hideMark/>
          </w:tcPr>
          <w:p w14:paraId="59F7556A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56" w:type="dxa"/>
            <w:noWrap/>
            <w:vAlign w:val="bottom"/>
            <w:hideMark/>
          </w:tcPr>
          <w:p w14:paraId="0094AEB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-4.10</w:t>
            </w:r>
          </w:p>
        </w:tc>
        <w:tc>
          <w:tcPr>
            <w:tcW w:w="678" w:type="dxa"/>
            <w:noWrap/>
            <w:vAlign w:val="bottom"/>
            <w:hideMark/>
          </w:tcPr>
          <w:p w14:paraId="63001300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-0.56</w:t>
            </w:r>
          </w:p>
        </w:tc>
      </w:tr>
      <w:tr w:rsidR="008258E4" w:rsidRPr="000D77A9" w14:paraId="73FF2FBC" w14:textId="77777777" w:rsidTr="0040638E">
        <w:trPr>
          <w:trHeight w:val="70"/>
        </w:trPr>
        <w:tc>
          <w:tcPr>
            <w:tcW w:w="3197" w:type="dxa"/>
            <w:noWrap/>
            <w:vAlign w:val="bottom"/>
            <w:hideMark/>
          </w:tcPr>
          <w:p w14:paraId="4D8590D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HH belongs to income decile 4</w:t>
            </w:r>
          </w:p>
        </w:tc>
        <w:tc>
          <w:tcPr>
            <w:tcW w:w="941" w:type="dxa"/>
            <w:noWrap/>
            <w:vAlign w:val="bottom"/>
            <w:hideMark/>
          </w:tcPr>
          <w:p w14:paraId="18128D2E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25" w:type="dxa"/>
            <w:noWrap/>
            <w:vAlign w:val="bottom"/>
            <w:hideMark/>
          </w:tcPr>
          <w:p w14:paraId="1ABEE7F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97" w:type="dxa"/>
            <w:noWrap/>
            <w:vAlign w:val="bottom"/>
            <w:hideMark/>
          </w:tcPr>
          <w:p w14:paraId="28D5C8CC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677" w:type="dxa"/>
            <w:noWrap/>
            <w:vAlign w:val="bottom"/>
            <w:hideMark/>
          </w:tcPr>
          <w:p w14:paraId="2C84FA5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826" w:type="dxa"/>
            <w:noWrap/>
            <w:vAlign w:val="bottom"/>
            <w:hideMark/>
          </w:tcPr>
          <w:p w14:paraId="04840F2F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26" w:type="dxa"/>
            <w:noWrap/>
            <w:vAlign w:val="bottom"/>
            <w:hideMark/>
          </w:tcPr>
          <w:p w14:paraId="5947270F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898" w:type="dxa"/>
            <w:noWrap/>
            <w:vAlign w:val="bottom"/>
            <w:hideMark/>
          </w:tcPr>
          <w:p w14:paraId="19B25201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5.90</w:t>
            </w:r>
          </w:p>
        </w:tc>
        <w:tc>
          <w:tcPr>
            <w:tcW w:w="677" w:type="dxa"/>
            <w:noWrap/>
            <w:vAlign w:val="bottom"/>
            <w:hideMark/>
          </w:tcPr>
          <w:p w14:paraId="6900A4E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826" w:type="dxa"/>
            <w:noWrap/>
            <w:vAlign w:val="bottom"/>
            <w:hideMark/>
          </w:tcPr>
          <w:p w14:paraId="58C27EF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826" w:type="dxa"/>
            <w:noWrap/>
            <w:vAlign w:val="bottom"/>
            <w:hideMark/>
          </w:tcPr>
          <w:p w14:paraId="388DB62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856" w:type="dxa"/>
            <w:noWrap/>
            <w:vAlign w:val="bottom"/>
            <w:hideMark/>
          </w:tcPr>
          <w:p w14:paraId="2F91C9A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-3.50</w:t>
            </w:r>
          </w:p>
        </w:tc>
        <w:tc>
          <w:tcPr>
            <w:tcW w:w="678" w:type="dxa"/>
            <w:noWrap/>
            <w:vAlign w:val="bottom"/>
            <w:hideMark/>
          </w:tcPr>
          <w:p w14:paraId="06F1596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-0.49</w:t>
            </w:r>
          </w:p>
        </w:tc>
      </w:tr>
      <w:tr w:rsidR="008258E4" w:rsidRPr="000D77A9" w14:paraId="288F8308" w14:textId="77777777" w:rsidTr="0040638E">
        <w:trPr>
          <w:trHeight w:val="216"/>
        </w:trPr>
        <w:tc>
          <w:tcPr>
            <w:tcW w:w="3197" w:type="dxa"/>
            <w:noWrap/>
            <w:vAlign w:val="bottom"/>
          </w:tcPr>
          <w:p w14:paraId="1FD73A6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HH belongs to income decile 5</w:t>
            </w:r>
          </w:p>
        </w:tc>
        <w:tc>
          <w:tcPr>
            <w:tcW w:w="941" w:type="dxa"/>
            <w:noWrap/>
            <w:vAlign w:val="bottom"/>
          </w:tcPr>
          <w:p w14:paraId="1EE86C0B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25" w:type="dxa"/>
            <w:noWrap/>
            <w:vAlign w:val="bottom"/>
          </w:tcPr>
          <w:p w14:paraId="5585A7AE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97" w:type="dxa"/>
            <w:noWrap/>
            <w:vAlign w:val="bottom"/>
          </w:tcPr>
          <w:p w14:paraId="037E9535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-2.50</w:t>
            </w:r>
          </w:p>
        </w:tc>
        <w:tc>
          <w:tcPr>
            <w:tcW w:w="677" w:type="dxa"/>
            <w:noWrap/>
            <w:vAlign w:val="bottom"/>
          </w:tcPr>
          <w:p w14:paraId="2A2EC14F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826" w:type="dxa"/>
            <w:noWrap/>
            <w:vAlign w:val="bottom"/>
          </w:tcPr>
          <w:p w14:paraId="5EBAD03C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26" w:type="dxa"/>
            <w:noWrap/>
            <w:vAlign w:val="bottom"/>
          </w:tcPr>
          <w:p w14:paraId="3FD37426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98" w:type="dxa"/>
            <w:noWrap/>
            <w:vAlign w:val="bottom"/>
          </w:tcPr>
          <w:p w14:paraId="2E1BB44A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677" w:type="dxa"/>
            <w:noWrap/>
            <w:vAlign w:val="bottom"/>
          </w:tcPr>
          <w:p w14:paraId="77E05698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826" w:type="dxa"/>
            <w:noWrap/>
            <w:vAlign w:val="bottom"/>
          </w:tcPr>
          <w:p w14:paraId="7466EBA5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26" w:type="dxa"/>
            <w:noWrap/>
            <w:vAlign w:val="bottom"/>
          </w:tcPr>
          <w:p w14:paraId="2B6AFE79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56" w:type="dxa"/>
            <w:noWrap/>
            <w:vAlign w:val="bottom"/>
          </w:tcPr>
          <w:p w14:paraId="42B1203A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678" w:type="dxa"/>
            <w:noWrap/>
            <w:vAlign w:val="bottom"/>
          </w:tcPr>
          <w:p w14:paraId="202E3AB9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0.07</w:t>
            </w:r>
          </w:p>
        </w:tc>
      </w:tr>
      <w:tr w:rsidR="008258E4" w:rsidRPr="000D77A9" w14:paraId="04E911C2" w14:textId="77777777" w:rsidTr="0040638E">
        <w:trPr>
          <w:trHeight w:val="133"/>
        </w:trPr>
        <w:tc>
          <w:tcPr>
            <w:tcW w:w="3197" w:type="dxa"/>
            <w:tcBorders>
              <w:bottom w:val="single" w:sz="18" w:space="0" w:color="auto"/>
            </w:tcBorders>
            <w:noWrap/>
            <w:hideMark/>
          </w:tcPr>
          <w:p w14:paraId="24A289BF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Poverty Incidence of Province</w:t>
            </w:r>
          </w:p>
        </w:tc>
        <w:tc>
          <w:tcPr>
            <w:tcW w:w="941" w:type="dxa"/>
            <w:tcBorders>
              <w:bottom w:val="single" w:sz="18" w:space="0" w:color="auto"/>
            </w:tcBorders>
            <w:noWrap/>
            <w:vAlign w:val="bottom"/>
            <w:hideMark/>
          </w:tcPr>
          <w:p w14:paraId="0A8B34F0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19.08</w:t>
            </w:r>
          </w:p>
        </w:tc>
        <w:tc>
          <w:tcPr>
            <w:tcW w:w="825" w:type="dxa"/>
            <w:tcBorders>
              <w:bottom w:val="single" w:sz="18" w:space="0" w:color="auto"/>
            </w:tcBorders>
            <w:noWrap/>
            <w:vAlign w:val="bottom"/>
            <w:hideMark/>
          </w:tcPr>
          <w:p w14:paraId="197A98C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19.88</w:t>
            </w:r>
          </w:p>
        </w:tc>
        <w:tc>
          <w:tcPr>
            <w:tcW w:w="897" w:type="dxa"/>
            <w:tcBorders>
              <w:bottom w:val="single" w:sz="18" w:space="0" w:color="auto"/>
            </w:tcBorders>
            <w:noWrap/>
            <w:vAlign w:val="bottom"/>
            <w:hideMark/>
          </w:tcPr>
          <w:p w14:paraId="0F43EFF9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-5.10</w:t>
            </w:r>
          </w:p>
        </w:tc>
        <w:tc>
          <w:tcPr>
            <w:tcW w:w="677" w:type="dxa"/>
            <w:tcBorders>
              <w:bottom w:val="single" w:sz="18" w:space="0" w:color="auto"/>
            </w:tcBorders>
            <w:noWrap/>
            <w:vAlign w:val="bottom"/>
            <w:hideMark/>
          </w:tcPr>
          <w:p w14:paraId="3C59E997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826" w:type="dxa"/>
            <w:tcBorders>
              <w:bottom w:val="single" w:sz="18" w:space="0" w:color="auto"/>
            </w:tcBorders>
            <w:noWrap/>
            <w:vAlign w:val="bottom"/>
            <w:hideMark/>
          </w:tcPr>
          <w:p w14:paraId="6063204B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19.08</w:t>
            </w:r>
          </w:p>
        </w:tc>
        <w:tc>
          <w:tcPr>
            <w:tcW w:w="826" w:type="dxa"/>
            <w:tcBorders>
              <w:bottom w:val="single" w:sz="18" w:space="0" w:color="auto"/>
            </w:tcBorders>
            <w:noWrap/>
            <w:vAlign w:val="bottom"/>
            <w:hideMark/>
          </w:tcPr>
          <w:p w14:paraId="55DAC04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19.96</w:t>
            </w:r>
          </w:p>
        </w:tc>
        <w:tc>
          <w:tcPr>
            <w:tcW w:w="898" w:type="dxa"/>
            <w:tcBorders>
              <w:bottom w:val="single" w:sz="18" w:space="0" w:color="auto"/>
            </w:tcBorders>
            <w:noWrap/>
            <w:vAlign w:val="bottom"/>
            <w:hideMark/>
          </w:tcPr>
          <w:p w14:paraId="441028C2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-5.60</w:t>
            </w:r>
          </w:p>
        </w:tc>
        <w:tc>
          <w:tcPr>
            <w:tcW w:w="677" w:type="dxa"/>
            <w:tcBorders>
              <w:bottom w:val="single" w:sz="18" w:space="0" w:color="auto"/>
            </w:tcBorders>
            <w:noWrap/>
            <w:vAlign w:val="bottom"/>
            <w:hideMark/>
          </w:tcPr>
          <w:p w14:paraId="3AF86BB3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-0.71</w:t>
            </w:r>
          </w:p>
        </w:tc>
        <w:tc>
          <w:tcPr>
            <w:tcW w:w="826" w:type="dxa"/>
            <w:tcBorders>
              <w:bottom w:val="single" w:sz="18" w:space="0" w:color="auto"/>
            </w:tcBorders>
            <w:noWrap/>
            <w:vAlign w:val="bottom"/>
            <w:hideMark/>
          </w:tcPr>
          <w:p w14:paraId="674887F8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20.81</w:t>
            </w:r>
          </w:p>
        </w:tc>
        <w:tc>
          <w:tcPr>
            <w:tcW w:w="826" w:type="dxa"/>
            <w:tcBorders>
              <w:bottom w:val="single" w:sz="18" w:space="0" w:color="auto"/>
            </w:tcBorders>
            <w:noWrap/>
            <w:vAlign w:val="bottom"/>
            <w:hideMark/>
          </w:tcPr>
          <w:p w14:paraId="64951C0B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19.56</w:t>
            </w:r>
          </w:p>
        </w:tc>
        <w:tc>
          <w:tcPr>
            <w:tcW w:w="856" w:type="dxa"/>
            <w:tcBorders>
              <w:bottom w:val="single" w:sz="18" w:space="0" w:color="auto"/>
            </w:tcBorders>
            <w:noWrap/>
            <w:vAlign w:val="bottom"/>
            <w:hideMark/>
          </w:tcPr>
          <w:p w14:paraId="4761C1DD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678" w:type="dxa"/>
            <w:tcBorders>
              <w:bottom w:val="single" w:sz="18" w:space="0" w:color="auto"/>
            </w:tcBorders>
            <w:noWrap/>
            <w:vAlign w:val="bottom"/>
            <w:hideMark/>
          </w:tcPr>
          <w:p w14:paraId="0C571C65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1.11</w:t>
            </w:r>
          </w:p>
        </w:tc>
      </w:tr>
      <w:tr w:rsidR="008258E4" w:rsidRPr="000D77A9" w14:paraId="2C41513F" w14:textId="77777777" w:rsidTr="0040638E">
        <w:trPr>
          <w:trHeight w:val="133"/>
        </w:trPr>
        <w:tc>
          <w:tcPr>
            <w:tcW w:w="3197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14:paraId="7C5AE264" w14:textId="77777777" w:rsidR="008258E4" w:rsidRPr="000D77A9" w:rsidRDefault="008258E4" w:rsidP="004063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</w:pPr>
            <w:r w:rsidRPr="000D77A9">
              <w:rPr>
                <w:rFonts w:eastAsia="Times New Roman" w:cs="Calibri"/>
                <w:color w:val="000000"/>
                <w:sz w:val="20"/>
                <w:szCs w:val="20"/>
                <w:lang w:eastAsia="en-PH"/>
              </w:rPr>
              <w:t>Pseudo-r</w:t>
            </w:r>
            <w:r w:rsidRPr="000D77A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en-PH"/>
              </w:rPr>
              <w:t>2</w:t>
            </w:r>
          </w:p>
        </w:tc>
        <w:tc>
          <w:tcPr>
            <w:tcW w:w="3340" w:type="dxa"/>
            <w:gridSpan w:val="4"/>
            <w:tcBorders>
              <w:top w:val="single" w:sz="18" w:space="0" w:color="auto"/>
              <w:bottom w:val="single" w:sz="18" w:space="0" w:color="auto"/>
            </w:tcBorders>
            <w:noWrap/>
            <w:vAlign w:val="bottom"/>
          </w:tcPr>
          <w:p w14:paraId="45AC08E5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3227" w:type="dxa"/>
            <w:gridSpan w:val="4"/>
            <w:tcBorders>
              <w:top w:val="single" w:sz="18" w:space="0" w:color="auto"/>
              <w:bottom w:val="single" w:sz="18" w:space="0" w:color="auto"/>
            </w:tcBorders>
            <w:noWrap/>
            <w:vAlign w:val="bottom"/>
          </w:tcPr>
          <w:p w14:paraId="73DE08B0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3186" w:type="dxa"/>
            <w:gridSpan w:val="4"/>
            <w:tcBorders>
              <w:top w:val="single" w:sz="18" w:space="0" w:color="auto"/>
              <w:bottom w:val="single" w:sz="18" w:space="0" w:color="auto"/>
            </w:tcBorders>
            <w:noWrap/>
            <w:vAlign w:val="bottom"/>
          </w:tcPr>
          <w:p w14:paraId="28003D6D" w14:textId="77777777" w:rsidR="008258E4" w:rsidRPr="000D77A9" w:rsidRDefault="008258E4" w:rsidP="0040638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D77A9">
              <w:rPr>
                <w:rFonts w:cs="Calibri"/>
                <w:color w:val="000000"/>
                <w:sz w:val="20"/>
                <w:szCs w:val="20"/>
              </w:rPr>
              <w:t>0.002</w:t>
            </w:r>
          </w:p>
        </w:tc>
      </w:tr>
    </w:tbl>
    <w:p w14:paraId="60D69EC6" w14:textId="77777777" w:rsidR="008258E4" w:rsidRPr="00A81F98" w:rsidRDefault="008258E4" w:rsidP="008258E4">
      <w:pPr>
        <w:spacing w:after="0" w:line="240" w:lineRule="auto"/>
        <w:rPr>
          <w:rFonts w:cs="Calibri"/>
          <w:b/>
          <w:bCs/>
        </w:rPr>
      </w:pPr>
      <w:r w:rsidRPr="00A81F98">
        <w:rPr>
          <w:rFonts w:cs="Calibri"/>
          <w:b/>
          <w:bCs/>
        </w:rPr>
        <w:t xml:space="preserve">                 </w:t>
      </w:r>
      <w:bookmarkEnd w:id="0"/>
    </w:p>
    <w:p w14:paraId="74D54A07" w14:textId="77777777" w:rsidR="008258E4" w:rsidRDefault="008258E4"/>
    <w:sectPr w:rsidR="008258E4" w:rsidSect="00276393">
      <w:headerReference w:type="default" r:id="rId6"/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7D15" w14:textId="77777777" w:rsidR="000038B3" w:rsidRDefault="000038B3" w:rsidP="00F80B5D">
      <w:pPr>
        <w:spacing w:after="0" w:line="240" w:lineRule="auto"/>
      </w:pPr>
      <w:r>
        <w:separator/>
      </w:r>
    </w:p>
  </w:endnote>
  <w:endnote w:type="continuationSeparator" w:id="0">
    <w:p w14:paraId="41DFF8DF" w14:textId="77777777" w:rsidR="000038B3" w:rsidRDefault="000038B3" w:rsidP="00F8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2B37" w14:textId="77777777" w:rsidR="000038B3" w:rsidRDefault="000038B3" w:rsidP="00F80B5D">
      <w:pPr>
        <w:spacing w:after="0" w:line="240" w:lineRule="auto"/>
      </w:pPr>
      <w:r>
        <w:separator/>
      </w:r>
    </w:p>
  </w:footnote>
  <w:footnote w:type="continuationSeparator" w:id="0">
    <w:p w14:paraId="1E471A54" w14:textId="77777777" w:rsidR="000038B3" w:rsidRDefault="000038B3" w:rsidP="00F8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CEB6" w14:textId="6620ABD2" w:rsidR="00000000" w:rsidRPr="00F80B5D" w:rsidRDefault="00000000" w:rsidP="00F80B5D">
    <w:pPr>
      <w:pStyle w:val="Header"/>
    </w:pPr>
    <w:r w:rsidRPr="00F80B5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E4"/>
    <w:rsid w:val="000038B3"/>
    <w:rsid w:val="008258E4"/>
    <w:rsid w:val="00F8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DAE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8E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8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5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8E4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B5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2023-12-04T01:57:00Z</dcterms:created>
  <dcterms:modified xsi:type="dcterms:W3CDTF">2023-12-04T01:57:00Z</dcterms:modified>
</cp:coreProperties>
</file>